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A153A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23127AB8"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16FAAAE8" w14:textId="77777777" w:rsidR="000C6B2C" w:rsidRPr="00774DE2" w:rsidRDefault="000C6B2C">
      <w:pPr>
        <w:rPr>
          <w:rFonts w:ascii="Garamond" w:hAnsi="Garamond"/>
          <w:b/>
        </w:rPr>
      </w:pPr>
    </w:p>
    <w:p w14:paraId="297B3364" w14:textId="091485D9"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2B3A00">
        <w:rPr>
          <w:rFonts w:ascii="Garamond" w:hAnsi="Garamond"/>
          <w:b/>
          <w:i/>
          <w:sz w:val="22"/>
          <w:szCs w:val="22"/>
          <w:highlight w:val="yellow"/>
        </w:rPr>
        <w:t>…….</w:t>
      </w:r>
      <w:proofErr w:type="gramEnd"/>
      <w:r w:rsidR="001013D9" w:rsidRPr="002B3A00">
        <w:rPr>
          <w:rFonts w:ascii="Garamond" w:hAnsi="Garamond"/>
          <w:b/>
          <w:i/>
          <w:sz w:val="22"/>
          <w:szCs w:val="22"/>
          <w:highlight w:val="yellow"/>
        </w:rPr>
        <w:t>.</w:t>
      </w:r>
      <w:r w:rsidR="00C25172" w:rsidRPr="002B3A00">
        <w:rPr>
          <w:rFonts w:ascii="Garamond" w:hAnsi="Garamond"/>
          <w:b/>
          <w:i/>
          <w:sz w:val="22"/>
          <w:szCs w:val="22"/>
          <w:highlight w:val="yellow"/>
        </w:rPr>
        <w:t>/ODO/20</w:t>
      </w:r>
      <w:r w:rsidR="002B01A2" w:rsidRPr="002B3A00">
        <w:rPr>
          <w:rFonts w:ascii="Garamond" w:hAnsi="Garamond"/>
          <w:b/>
          <w:i/>
          <w:sz w:val="22"/>
          <w:szCs w:val="22"/>
          <w:highlight w:val="yellow"/>
        </w:rPr>
        <w:t>2</w:t>
      </w:r>
      <w:r w:rsidR="00D34B40" w:rsidRPr="002B3A00">
        <w:rPr>
          <w:rFonts w:ascii="Garamond" w:hAnsi="Garamond"/>
          <w:b/>
          <w:i/>
          <w:sz w:val="22"/>
          <w:szCs w:val="22"/>
          <w:highlight w:val="yellow"/>
        </w:rPr>
        <w:t>3</w:t>
      </w:r>
    </w:p>
    <w:p w14:paraId="766F4423"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zhotovitele</w:t>
      </w:r>
      <w:r w:rsidRPr="002B3A00">
        <w:rPr>
          <w:rFonts w:ascii="Garamond" w:hAnsi="Garamond"/>
          <w:i/>
          <w:sz w:val="20"/>
          <w:highlight w:val="yellow"/>
        </w:rPr>
        <w:t xml:space="preserve">:  </w:t>
      </w:r>
      <w:r w:rsidR="00F31CC2" w:rsidRPr="002B3A00">
        <w:rPr>
          <w:rFonts w:ascii="Garamond" w:hAnsi="Garamond"/>
          <w:i/>
          <w:highlight w:val="yellow"/>
        </w:rPr>
        <w:t>…</w:t>
      </w:r>
      <w:proofErr w:type="gramEnd"/>
      <w:r w:rsidR="00F31CC2" w:rsidRPr="002B3A00">
        <w:rPr>
          <w:rFonts w:ascii="Garamond" w:hAnsi="Garamond"/>
          <w:i/>
          <w:highlight w:val="yellow"/>
        </w:rPr>
        <w:t>………..</w:t>
      </w:r>
    </w:p>
    <w:p w14:paraId="2595F77D" w14:textId="77777777"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F31CC2" w:rsidRPr="002B3A00">
        <w:rPr>
          <w:rFonts w:ascii="Garamond" w:hAnsi="Garamond"/>
          <w:i/>
          <w:highlight w:val="yellow"/>
        </w:rPr>
        <w:t>…………………</w:t>
      </w:r>
      <w:r w:rsidR="00E75321" w:rsidRPr="00774DE2">
        <w:rPr>
          <w:rFonts w:ascii="Garamond" w:hAnsi="Garamond"/>
          <w:i/>
        </w:rPr>
        <w:t xml:space="preserve"> </w:t>
      </w:r>
    </w:p>
    <w:p w14:paraId="05444B28" w14:textId="77777777" w:rsidR="000C6B2C" w:rsidRPr="00774DE2" w:rsidRDefault="000C6B2C">
      <w:pPr>
        <w:jc w:val="both"/>
        <w:rPr>
          <w:rFonts w:ascii="Garamond" w:hAnsi="Garamond"/>
        </w:rPr>
      </w:pPr>
    </w:p>
    <w:p w14:paraId="280401B8"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3CC2AE8F"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13AF7F11"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EAA5DDB"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8DF7A9D"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306FD3FE"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4D2493F6" w14:textId="77777777" w:rsidR="00E75321" w:rsidRPr="00510DA1" w:rsidRDefault="00715881" w:rsidP="00E75321">
      <w:pPr>
        <w:widowControl w:val="0"/>
        <w:autoSpaceDE w:val="0"/>
        <w:autoSpaceDN w:val="0"/>
        <w:adjustRightInd w:val="0"/>
        <w:ind w:left="1068" w:hanging="360"/>
        <w:rPr>
          <w:rFonts w:ascii="Garamond" w:hAnsi="Garamond"/>
        </w:rPr>
      </w:pPr>
      <w:r>
        <w:rPr>
          <w:rFonts w:ascii="Garamond" w:hAnsi="Garamond"/>
        </w:rPr>
        <w:t>zastoupená ředitelem</w:t>
      </w:r>
      <w:r w:rsidR="00E75321" w:rsidRPr="00510DA1">
        <w:rPr>
          <w:rFonts w:ascii="Garamond" w:hAnsi="Garamond"/>
        </w:rPr>
        <w:t xml:space="preserve"> or</w:t>
      </w:r>
      <w:r w:rsidR="002B448F">
        <w:rPr>
          <w:rFonts w:ascii="Garamond" w:hAnsi="Garamond"/>
        </w:rPr>
        <w:t>g</w:t>
      </w:r>
      <w:r>
        <w:rPr>
          <w:rFonts w:ascii="Garamond" w:hAnsi="Garamond"/>
        </w:rPr>
        <w:t>anizace Ing. Jiřím Šlachtou</w:t>
      </w:r>
    </w:p>
    <w:p w14:paraId="0F4D124C"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1AC39D7E"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5D7DA0DF" w14:textId="77777777" w:rsidR="00E75321" w:rsidRPr="001106F4" w:rsidRDefault="00E75321" w:rsidP="00E75321">
      <w:pPr>
        <w:widowControl w:val="0"/>
        <w:autoSpaceDE w:val="0"/>
        <w:autoSpaceDN w:val="0"/>
        <w:adjustRightInd w:val="0"/>
        <w:ind w:left="1068" w:hanging="360"/>
        <w:rPr>
          <w:rFonts w:ascii="Garamond" w:hAnsi="Garamond"/>
          <w:highlight w:val="yellow"/>
        </w:rPr>
      </w:pPr>
      <w:r>
        <w:rPr>
          <w:rFonts w:ascii="Garamond" w:hAnsi="Garamond"/>
        </w:rPr>
        <w:t>Osoba oprávněna</w:t>
      </w:r>
      <w:r w:rsidRPr="00782757">
        <w:rPr>
          <w:rFonts w:ascii="Garamond" w:hAnsi="Garamond"/>
        </w:rPr>
        <w:t xml:space="preserve"> jednat ve věcech technických: </w:t>
      </w:r>
      <w:r w:rsidRPr="00F31CC2">
        <w:rPr>
          <w:rFonts w:ascii="Garamond" w:hAnsi="Garamond"/>
        </w:rPr>
        <w:t xml:space="preserve">Ing. Martina Svojtková, </w:t>
      </w:r>
    </w:p>
    <w:p w14:paraId="37916A65" w14:textId="77777777" w:rsidR="00E75321" w:rsidRPr="00782757" w:rsidRDefault="00E75321" w:rsidP="00E75321">
      <w:pPr>
        <w:widowControl w:val="0"/>
        <w:autoSpaceDE w:val="0"/>
        <w:autoSpaceDN w:val="0"/>
        <w:adjustRightInd w:val="0"/>
        <w:ind w:left="1068" w:hanging="360"/>
        <w:rPr>
          <w:rFonts w:ascii="Garamond" w:hAnsi="Garamond"/>
        </w:rPr>
      </w:pPr>
      <w:r w:rsidRPr="00F31CC2">
        <w:rPr>
          <w:rFonts w:ascii="Garamond" w:hAnsi="Garamond"/>
        </w:rPr>
        <w:t>tel. 352 356 140, mobil: 723 743 029</w:t>
      </w:r>
      <w:r>
        <w:rPr>
          <w:rFonts w:ascii="Garamond" w:hAnsi="Garamond"/>
        </w:rPr>
        <w:t xml:space="preserve">, e-mail: </w:t>
      </w:r>
      <w:hyperlink r:id="rId11" w:history="1">
        <w:r w:rsidR="00F31CC2" w:rsidRPr="004C231B">
          <w:rPr>
            <w:rStyle w:val="Hypertextovodkaz"/>
            <w:rFonts w:ascii="Garamond" w:hAnsi="Garamond"/>
          </w:rPr>
          <w:t>svojtkova.martina@ksusk.cz</w:t>
        </w:r>
      </w:hyperlink>
      <w:r w:rsidR="00F31CC2">
        <w:rPr>
          <w:rFonts w:ascii="Garamond" w:hAnsi="Garamond"/>
        </w:rPr>
        <w:t xml:space="preserve"> </w:t>
      </w:r>
    </w:p>
    <w:p w14:paraId="60AB874C" w14:textId="77777777" w:rsidR="00017916" w:rsidRPr="00782757" w:rsidRDefault="00E75321" w:rsidP="00336E73">
      <w:pPr>
        <w:widowControl w:val="0"/>
        <w:autoSpaceDE w:val="0"/>
        <w:autoSpaceDN w:val="0"/>
        <w:adjustRightInd w:val="0"/>
        <w:ind w:left="708"/>
        <w:rPr>
          <w:rFonts w:ascii="Garamond" w:hAnsi="Garamond"/>
        </w:rPr>
      </w:pPr>
      <w:r w:rsidRPr="00782757">
        <w:rPr>
          <w:rFonts w:ascii="Garamond" w:hAnsi="Garamond"/>
        </w:rPr>
        <w:t xml:space="preserve">Odp. pracovník: </w:t>
      </w:r>
      <w:r w:rsidR="00970DBB">
        <w:rPr>
          <w:rFonts w:ascii="Garamond" w:hAnsi="Garamond"/>
        </w:rPr>
        <w:t>Tomáš Borolič</w:t>
      </w:r>
      <w:r w:rsidR="00970DBB" w:rsidRPr="00F31CC2">
        <w:rPr>
          <w:rFonts w:ascii="Garamond" w:hAnsi="Garamond"/>
        </w:rPr>
        <w:t xml:space="preserve">, mobil: </w:t>
      </w:r>
      <w:r w:rsidR="00970DBB">
        <w:rPr>
          <w:rFonts w:ascii="Garamond" w:hAnsi="Garamond"/>
        </w:rPr>
        <w:t xml:space="preserve">606 721 290, e-mail: </w:t>
      </w:r>
      <w:hyperlink r:id="rId12" w:history="1">
        <w:r w:rsidR="00970DBB" w:rsidRPr="008D30DE">
          <w:rPr>
            <w:rStyle w:val="Hypertextovodkaz"/>
            <w:rFonts w:ascii="Garamond" w:hAnsi="Garamond"/>
          </w:rPr>
          <w:t>borolic.tomas@ksusk.cz</w:t>
        </w:r>
      </w:hyperlink>
      <w:r w:rsidR="00970DBB">
        <w:rPr>
          <w:rFonts w:ascii="Garamond" w:hAnsi="Garamond"/>
        </w:rPr>
        <w:t xml:space="preserve">  </w:t>
      </w:r>
      <w:r>
        <w:rPr>
          <w:rFonts w:ascii="Garamond" w:hAnsi="Garamond"/>
        </w:rPr>
        <w:t xml:space="preserve"> </w:t>
      </w:r>
      <w:r w:rsidR="00017916">
        <w:rPr>
          <w:rFonts w:ascii="Garamond" w:hAnsi="Garamond"/>
        </w:rPr>
        <w:t xml:space="preserve">                           </w:t>
      </w:r>
    </w:p>
    <w:p w14:paraId="2F7249F3"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4E8BB2DD"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60599BFA"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68C1C1E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6C388CF6"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084B599"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0E378EB8"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046ADE0C"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12D5247D"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15E596BF"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23D4CDD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35EA8522"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10227C5" w14:textId="77777777" w:rsidR="00E75321" w:rsidRDefault="00E75321" w:rsidP="00E75321">
      <w:pPr>
        <w:ind w:firstLine="708"/>
        <w:rPr>
          <w:rFonts w:ascii="Garamond" w:hAnsi="Garamond"/>
        </w:rPr>
      </w:pPr>
      <w:r w:rsidRPr="00510DA1">
        <w:rPr>
          <w:rFonts w:ascii="Garamond" w:hAnsi="Garamond"/>
        </w:rPr>
        <w:t>Číslo účtu:</w:t>
      </w:r>
    </w:p>
    <w:p w14:paraId="4ABC6FCE"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3A1A175E" w14:textId="77777777" w:rsidR="00E75321" w:rsidRPr="00782757" w:rsidRDefault="00E75321" w:rsidP="00E75321">
      <w:pPr>
        <w:ind w:firstLine="708"/>
        <w:rPr>
          <w:rFonts w:ascii="Garamond" w:hAnsi="Garamond"/>
        </w:rPr>
      </w:pPr>
      <w:r>
        <w:rPr>
          <w:rFonts w:ascii="Garamond" w:hAnsi="Garamond"/>
        </w:rPr>
        <w:t xml:space="preserve">e-mail: </w:t>
      </w:r>
    </w:p>
    <w:p w14:paraId="15FF34D0"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7A99C3DC" w14:textId="77777777" w:rsidR="00E75321" w:rsidRPr="00782757" w:rsidRDefault="00E75321" w:rsidP="00E75321">
      <w:pPr>
        <w:rPr>
          <w:rFonts w:ascii="Garamond" w:hAnsi="Garamond"/>
        </w:rPr>
      </w:pPr>
    </w:p>
    <w:p w14:paraId="77FBC6E1" w14:textId="77777777" w:rsidR="00E75321" w:rsidRDefault="00E75321" w:rsidP="00E75321">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5D75255F" w14:textId="77777777" w:rsidR="002B3A00" w:rsidRPr="00782757" w:rsidRDefault="002B3A00" w:rsidP="00E75321">
      <w:pPr>
        <w:pStyle w:val="Zkladntext"/>
        <w:spacing w:line="240" w:lineRule="atLeast"/>
        <w:ind w:firstLine="708"/>
        <w:jc w:val="left"/>
        <w:rPr>
          <w:rFonts w:ascii="Garamond" w:hAnsi="Garamond"/>
          <w:b/>
          <w:sz w:val="26"/>
        </w:rPr>
      </w:pPr>
    </w:p>
    <w:p w14:paraId="11099E9A" w14:textId="77777777" w:rsidR="00133193" w:rsidRPr="00774DE2" w:rsidRDefault="00133193" w:rsidP="00E75321">
      <w:pPr>
        <w:rPr>
          <w:rFonts w:ascii="Garamond" w:hAnsi="Garamond"/>
          <w:i/>
        </w:rPr>
      </w:pPr>
    </w:p>
    <w:p w14:paraId="39162CF9" w14:textId="2AE1B6D4" w:rsidR="007D4D2C" w:rsidRDefault="00DF6323" w:rsidP="007D4D2C">
      <w:pPr>
        <w:ind w:firstLine="708"/>
        <w:jc w:val="both"/>
        <w:rPr>
          <w:b/>
          <w:sz w:val="22"/>
          <w:szCs w:val="22"/>
        </w:rPr>
      </w:pPr>
      <w:r w:rsidRPr="002B3A00">
        <w:rPr>
          <w:rFonts w:ascii="Garamond" w:hAnsi="Garamond"/>
          <w:b/>
        </w:rPr>
        <w:t xml:space="preserve">Název akce: </w:t>
      </w:r>
      <w:r w:rsidR="00C85F31" w:rsidRPr="002B3A00">
        <w:rPr>
          <w:b/>
          <w:sz w:val="22"/>
          <w:szCs w:val="22"/>
        </w:rPr>
        <w:t xml:space="preserve">Oprava mostu </w:t>
      </w:r>
      <w:proofErr w:type="spellStart"/>
      <w:r w:rsidR="00C85F31" w:rsidRPr="002B3A00">
        <w:rPr>
          <w:b/>
          <w:sz w:val="22"/>
          <w:szCs w:val="22"/>
        </w:rPr>
        <w:t>ev.č</w:t>
      </w:r>
      <w:proofErr w:type="spellEnd"/>
      <w:r w:rsidR="00C85F31" w:rsidRPr="002B3A00">
        <w:rPr>
          <w:b/>
          <w:sz w:val="22"/>
          <w:szCs w:val="22"/>
        </w:rPr>
        <w:t>. 21</w:t>
      </w:r>
      <w:r w:rsidR="00E513FC" w:rsidRPr="002B3A00">
        <w:rPr>
          <w:b/>
          <w:sz w:val="22"/>
          <w:szCs w:val="22"/>
        </w:rPr>
        <w:t xml:space="preserve">1 </w:t>
      </w:r>
      <w:proofErr w:type="gramStart"/>
      <w:r w:rsidR="00E513FC" w:rsidRPr="002B3A00">
        <w:rPr>
          <w:b/>
          <w:sz w:val="22"/>
          <w:szCs w:val="22"/>
        </w:rPr>
        <w:t>7 – 1</w:t>
      </w:r>
      <w:proofErr w:type="gramEnd"/>
      <w:r w:rsidR="00E513FC" w:rsidRPr="002B3A00">
        <w:rPr>
          <w:b/>
          <w:sz w:val="22"/>
          <w:szCs w:val="22"/>
        </w:rPr>
        <w:t xml:space="preserve"> Prameny</w:t>
      </w:r>
    </w:p>
    <w:p w14:paraId="5EE0F882" w14:textId="77777777" w:rsidR="002B3A00" w:rsidRDefault="002B3A00" w:rsidP="007D4D2C">
      <w:pPr>
        <w:ind w:firstLine="708"/>
        <w:jc w:val="both"/>
        <w:rPr>
          <w:b/>
          <w:sz w:val="22"/>
          <w:szCs w:val="22"/>
        </w:rPr>
      </w:pPr>
    </w:p>
    <w:p w14:paraId="22C81AAF" w14:textId="77777777" w:rsidR="007D4D2C" w:rsidRPr="00661990" w:rsidRDefault="007D4D2C" w:rsidP="00DF6323">
      <w:pPr>
        <w:spacing w:line="240" w:lineRule="atLeast"/>
        <w:jc w:val="center"/>
        <w:rPr>
          <w:rFonts w:ascii="Garamond" w:hAnsi="Garamond"/>
          <w:b/>
          <w:sz w:val="20"/>
          <w:szCs w:val="20"/>
        </w:rPr>
      </w:pPr>
    </w:p>
    <w:p w14:paraId="71B47753"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33529D7E" w14:textId="77777777" w:rsidR="00641A26" w:rsidRPr="00661990" w:rsidRDefault="00641A26" w:rsidP="00774DE2">
      <w:pPr>
        <w:jc w:val="center"/>
        <w:rPr>
          <w:rFonts w:ascii="Garamond" w:hAnsi="Garamond"/>
          <w:b/>
          <w:sz w:val="20"/>
          <w:szCs w:val="20"/>
        </w:rPr>
      </w:pPr>
    </w:p>
    <w:p w14:paraId="0370CBCF"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1947804B" w14:textId="77777777" w:rsidR="00E75321" w:rsidRPr="00774DE2" w:rsidRDefault="00E75321" w:rsidP="006A7A78">
      <w:pPr>
        <w:ind w:left="720" w:hanging="720"/>
        <w:jc w:val="both"/>
        <w:rPr>
          <w:rFonts w:ascii="Garamond" w:hAnsi="Garamond"/>
          <w:b/>
          <w:sz w:val="22"/>
          <w:szCs w:val="22"/>
        </w:rPr>
      </w:pPr>
    </w:p>
    <w:p w14:paraId="67118AA5"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700CE22" w14:textId="77777777" w:rsidR="00661990" w:rsidRDefault="00661990" w:rsidP="006A7A78">
      <w:pPr>
        <w:ind w:left="540"/>
        <w:jc w:val="center"/>
        <w:rPr>
          <w:rFonts w:ascii="Garamond" w:hAnsi="Garamond"/>
          <w:b/>
          <w:sz w:val="22"/>
          <w:szCs w:val="22"/>
        </w:rPr>
      </w:pPr>
    </w:p>
    <w:p w14:paraId="64F0C14C" w14:textId="77777777" w:rsidR="00661990" w:rsidRDefault="00661990" w:rsidP="006A7A78">
      <w:pPr>
        <w:ind w:left="540"/>
        <w:jc w:val="center"/>
        <w:rPr>
          <w:rFonts w:ascii="Garamond" w:hAnsi="Garamond"/>
          <w:b/>
          <w:sz w:val="22"/>
          <w:szCs w:val="22"/>
        </w:rPr>
      </w:pPr>
    </w:p>
    <w:p w14:paraId="03345D60" w14:textId="77777777" w:rsidR="00DF6323" w:rsidRPr="00774DE2" w:rsidRDefault="00DF6323" w:rsidP="002B3A00">
      <w:pPr>
        <w:ind w:left="540"/>
        <w:jc w:val="center"/>
        <w:rPr>
          <w:rFonts w:ascii="Garamond" w:hAnsi="Garamond"/>
          <w:sz w:val="22"/>
          <w:szCs w:val="22"/>
        </w:rPr>
      </w:pPr>
      <w:r w:rsidRPr="00774DE2">
        <w:rPr>
          <w:rFonts w:ascii="Garamond" w:hAnsi="Garamond"/>
          <w:b/>
          <w:sz w:val="22"/>
          <w:szCs w:val="22"/>
        </w:rPr>
        <w:t>II. Předmět smlouvy</w:t>
      </w:r>
    </w:p>
    <w:p w14:paraId="0AEEDA69" w14:textId="77777777" w:rsidR="00DF6323" w:rsidRPr="00774DE2" w:rsidRDefault="00DF6323" w:rsidP="006A7A78">
      <w:pPr>
        <w:jc w:val="both"/>
        <w:rPr>
          <w:rFonts w:ascii="Garamond" w:hAnsi="Garamond"/>
          <w:sz w:val="22"/>
          <w:szCs w:val="22"/>
        </w:rPr>
      </w:pPr>
    </w:p>
    <w:p w14:paraId="083D99E9" w14:textId="77777777" w:rsidR="00B514DA" w:rsidRPr="002D7225" w:rsidRDefault="00476084" w:rsidP="00B514DA">
      <w:pPr>
        <w:pStyle w:val="Zkladntextodsazen3"/>
        <w:spacing w:before="60" w:after="60"/>
        <w:rPr>
          <w:rFonts w:ascii="Garamond" w:hAnsi="Garamond"/>
          <w:szCs w:val="22"/>
        </w:rPr>
      </w:pPr>
      <w:proofErr w:type="gramStart"/>
      <w:r>
        <w:rPr>
          <w:rFonts w:ascii="Garamond" w:hAnsi="Garamond"/>
          <w:szCs w:val="22"/>
        </w:rPr>
        <w:t xml:space="preserve">2.1.  </w:t>
      </w:r>
      <w:r w:rsidR="00B514DA" w:rsidRPr="003928DE">
        <w:rPr>
          <w:rFonts w:ascii="Garamond" w:hAnsi="Garamond"/>
          <w:szCs w:val="22"/>
        </w:rPr>
        <w:t>Předmětem</w:t>
      </w:r>
      <w:proofErr w:type="gramEnd"/>
      <w:r w:rsidR="00B514DA" w:rsidRPr="003928DE">
        <w:rPr>
          <w:rFonts w:ascii="Garamond" w:hAnsi="Garamond"/>
          <w:szCs w:val="22"/>
        </w:rPr>
        <w:t xml:space="preserve"> této smlouvy je zejména závazek zhotovitele provést řádně a včas, bezvadně a s veškerou odbornou 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3E4626C0" w14:textId="77777777" w:rsidR="00DF6323" w:rsidRPr="00774DE2" w:rsidRDefault="00DF6323" w:rsidP="006A7A78">
      <w:pPr>
        <w:ind w:left="720" w:hanging="720"/>
        <w:jc w:val="both"/>
        <w:rPr>
          <w:rFonts w:ascii="Garamond" w:hAnsi="Garamond"/>
          <w:sz w:val="22"/>
          <w:szCs w:val="22"/>
        </w:rPr>
      </w:pPr>
    </w:p>
    <w:p w14:paraId="2CA68607" w14:textId="6FB72B04" w:rsidR="0010199C" w:rsidRDefault="00DF6323" w:rsidP="002B3A00">
      <w:pPr>
        <w:tabs>
          <w:tab w:val="left" w:pos="3420"/>
          <w:tab w:val="left" w:pos="5220"/>
          <w:tab w:val="left" w:pos="6480"/>
          <w:tab w:val="left" w:pos="7560"/>
          <w:tab w:val="left" w:pos="8460"/>
        </w:tabs>
        <w:ind w:left="567" w:hanging="567"/>
        <w:jc w:val="both"/>
        <w:rPr>
          <w:rFonts w:ascii="Garamond" w:hAnsi="Garamond"/>
          <w:iCs/>
          <w:sz w:val="22"/>
          <w:szCs w:val="22"/>
        </w:rPr>
      </w:pPr>
      <w:r w:rsidRPr="00774DE2">
        <w:rPr>
          <w:rFonts w:ascii="Garamond" w:hAnsi="Garamond"/>
          <w:sz w:val="22"/>
          <w:szCs w:val="22"/>
        </w:rPr>
        <w:t xml:space="preserve">2.2.  </w:t>
      </w:r>
      <w:r w:rsidR="008C16F3">
        <w:rPr>
          <w:rFonts w:ascii="Garamond" w:hAnsi="Garamond"/>
          <w:sz w:val="22"/>
          <w:szCs w:val="22"/>
        </w:rPr>
        <w:t xml:space="preserve"> </w:t>
      </w:r>
      <w:r w:rsidR="00FF1425" w:rsidRPr="002B3A00">
        <w:rPr>
          <w:rFonts w:ascii="Garamond" w:hAnsi="Garamond"/>
          <w:sz w:val="22"/>
        </w:rPr>
        <w:t xml:space="preserve">Předmětem Díla je </w:t>
      </w:r>
      <w:r w:rsidR="002B3A00" w:rsidRPr="002B3A00">
        <w:rPr>
          <w:rFonts w:ascii="Garamond" w:hAnsi="Garamond"/>
          <w:sz w:val="22"/>
        </w:rPr>
        <w:t>o</w:t>
      </w:r>
      <w:r w:rsidR="002B3A00" w:rsidRPr="002B3A00">
        <w:rPr>
          <w:rFonts w:ascii="Garamond" w:hAnsi="Garamond"/>
          <w:sz w:val="22"/>
        </w:rPr>
        <w:t>prav</w:t>
      </w:r>
      <w:r w:rsidR="002B3A00" w:rsidRPr="002B3A00">
        <w:rPr>
          <w:rFonts w:ascii="Garamond" w:hAnsi="Garamond"/>
          <w:sz w:val="22"/>
        </w:rPr>
        <w:t>a</w:t>
      </w:r>
      <w:r w:rsidR="002B3A00" w:rsidRPr="002B3A00">
        <w:rPr>
          <w:rFonts w:ascii="Garamond" w:hAnsi="Garamond"/>
          <w:sz w:val="22"/>
        </w:rPr>
        <w:t xml:space="preserve"> mostního objektu </w:t>
      </w:r>
      <w:proofErr w:type="spellStart"/>
      <w:r w:rsidR="002B3A00" w:rsidRPr="002B3A00">
        <w:rPr>
          <w:rFonts w:ascii="Garamond" w:hAnsi="Garamond"/>
          <w:sz w:val="22"/>
        </w:rPr>
        <w:t>ev.č</w:t>
      </w:r>
      <w:proofErr w:type="spellEnd"/>
      <w:r w:rsidR="002B3A00" w:rsidRPr="002B3A00">
        <w:rPr>
          <w:rFonts w:ascii="Garamond" w:hAnsi="Garamond"/>
          <w:sz w:val="22"/>
        </w:rPr>
        <w:t xml:space="preserve">. 2117 – 1 </w:t>
      </w:r>
      <w:proofErr w:type="gramStart"/>
      <w:r w:rsidR="002B3A00" w:rsidRPr="002B3A00">
        <w:rPr>
          <w:rFonts w:ascii="Garamond" w:hAnsi="Garamond"/>
          <w:sz w:val="22"/>
        </w:rPr>
        <w:t xml:space="preserve">Prameny </w:t>
      </w:r>
      <w:r w:rsidR="002B3A00" w:rsidRPr="002B3A00">
        <w:rPr>
          <w:rFonts w:ascii="Garamond" w:hAnsi="Garamond"/>
          <w:sz w:val="22"/>
        </w:rPr>
        <w:t xml:space="preserve"> v</w:t>
      </w:r>
      <w:proofErr w:type="gramEnd"/>
      <w:r w:rsidR="002B3A00" w:rsidRPr="002B3A00">
        <w:rPr>
          <w:rFonts w:ascii="Garamond" w:hAnsi="Garamond"/>
          <w:sz w:val="22"/>
        </w:rPr>
        <w:t xml:space="preserve"> rozsahu specifikovaném zadávací dokumentací.</w:t>
      </w:r>
      <w:r w:rsidR="002B3A00" w:rsidRPr="002B3A00">
        <w:rPr>
          <w:rFonts w:ascii="Garamond" w:hAnsi="Garamond"/>
          <w:sz w:val="22"/>
        </w:rPr>
        <w:t xml:space="preserve"> S</w:t>
      </w:r>
      <w:r w:rsidR="002B3A00" w:rsidRPr="002B3A00">
        <w:rPr>
          <w:rFonts w:ascii="Garamond" w:hAnsi="Garamond"/>
          <w:sz w:val="22"/>
        </w:rPr>
        <w:t>oučástí opravy bude odstranění mostního svršku, zhotovení spádové desky, provedení hydroizolace, vybetonování nových říms pro osazení nového zábradelního svodidla, pokládka asfaltových vrstev, lokální sanace a nátěr betonových ploch (římsy).</w:t>
      </w:r>
      <w:r w:rsidR="002B3A00" w:rsidRPr="002B3A00">
        <w:rPr>
          <w:rFonts w:ascii="Garamond" w:hAnsi="Garamond"/>
          <w:sz w:val="22"/>
        </w:rPr>
        <w:t xml:space="preserve"> </w:t>
      </w:r>
      <w:r w:rsidR="00E17DAB" w:rsidRPr="002B3A00">
        <w:rPr>
          <w:rFonts w:ascii="Garamond" w:hAnsi="Garamond"/>
          <w:iCs/>
          <w:sz w:val="22"/>
          <w:szCs w:val="22"/>
        </w:rPr>
        <w:t>Realizace díla se předpokládá za částečné uzavírky.</w:t>
      </w:r>
    </w:p>
    <w:p w14:paraId="30111B48" w14:textId="77777777" w:rsidR="002B3A00" w:rsidRPr="00E17DAB" w:rsidRDefault="002B3A00" w:rsidP="002B3A00">
      <w:pPr>
        <w:tabs>
          <w:tab w:val="left" w:pos="3420"/>
          <w:tab w:val="left" w:pos="5220"/>
          <w:tab w:val="left" w:pos="6480"/>
          <w:tab w:val="left" w:pos="7560"/>
          <w:tab w:val="left" w:pos="8460"/>
        </w:tabs>
        <w:ind w:left="567" w:hanging="567"/>
        <w:jc w:val="both"/>
        <w:rPr>
          <w:rFonts w:ascii="Garamond" w:hAnsi="Garamond"/>
          <w:color w:val="943634" w:themeColor="accent2" w:themeShade="BF"/>
          <w:sz w:val="22"/>
          <w:szCs w:val="22"/>
        </w:rPr>
      </w:pPr>
    </w:p>
    <w:p w14:paraId="78DF666F"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2D69AECE" w14:textId="77777777" w:rsidR="00DF6323" w:rsidRPr="00774DE2" w:rsidRDefault="00DF6323" w:rsidP="006A7A78">
      <w:pPr>
        <w:tabs>
          <w:tab w:val="left" w:pos="1080"/>
          <w:tab w:val="right" w:pos="9072"/>
        </w:tabs>
        <w:ind w:left="720"/>
        <w:rPr>
          <w:rFonts w:ascii="Garamond" w:hAnsi="Garamond"/>
          <w:b/>
          <w:sz w:val="22"/>
          <w:szCs w:val="22"/>
        </w:rPr>
      </w:pPr>
    </w:p>
    <w:p w14:paraId="4A63DFB0"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74894E62"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5290F19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1D906481" w14:textId="77777777" w:rsidR="00377A54" w:rsidRPr="002D7225" w:rsidRDefault="00377A54" w:rsidP="00377A54">
      <w:pPr>
        <w:jc w:val="both"/>
        <w:rPr>
          <w:rFonts w:ascii="Garamond" w:hAnsi="Garamond"/>
          <w:sz w:val="22"/>
          <w:szCs w:val="22"/>
        </w:rPr>
      </w:pPr>
    </w:p>
    <w:p w14:paraId="476C6302" w14:textId="30A9A389"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proofErr w:type="gramStart"/>
      <w:r w:rsidR="00715881" w:rsidRPr="002B3A00">
        <w:rPr>
          <w:rFonts w:ascii="Garamond" w:hAnsi="Garamond"/>
          <w:sz w:val="22"/>
          <w:szCs w:val="22"/>
          <w:highlight w:val="yellow"/>
        </w:rPr>
        <w:t>…….</w:t>
      </w:r>
      <w:proofErr w:type="gramEnd"/>
      <w:r w:rsidR="00715881" w:rsidRPr="002B3A00">
        <w:rPr>
          <w:rFonts w:ascii="Garamond" w:hAnsi="Garamond"/>
          <w:sz w:val="22"/>
          <w:szCs w:val="22"/>
          <w:highlight w:val="yellow"/>
        </w:rPr>
        <w:t>./MR/SÚ/202</w:t>
      </w:r>
      <w:r w:rsidR="00E513FC" w:rsidRPr="002B3A00">
        <w:rPr>
          <w:rFonts w:ascii="Garamond" w:hAnsi="Garamond"/>
          <w:sz w:val="22"/>
          <w:szCs w:val="22"/>
          <w:highlight w:val="yellow"/>
        </w:rPr>
        <w:t>3</w:t>
      </w:r>
      <w:r w:rsidRPr="002B3A00">
        <w:rPr>
          <w:rFonts w:ascii="Garamond" w:hAnsi="Garamond"/>
          <w:sz w:val="22"/>
          <w:szCs w:val="22"/>
        </w:rPr>
        <w:t xml:space="preserve">      </w:t>
      </w:r>
    </w:p>
    <w:p w14:paraId="241F1BC5"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587918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38ABE359"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353D9291" w14:textId="77777777" w:rsidR="00377A54" w:rsidRDefault="00377A54" w:rsidP="00377A54">
      <w:pPr>
        <w:ind w:left="1068"/>
        <w:jc w:val="both"/>
        <w:rPr>
          <w:rFonts w:ascii="Garamond" w:hAnsi="Garamond"/>
          <w:sz w:val="22"/>
          <w:szCs w:val="22"/>
        </w:rPr>
      </w:pPr>
    </w:p>
    <w:p w14:paraId="5945B7B3" w14:textId="77777777" w:rsidR="00E75321" w:rsidRPr="00774DE2" w:rsidRDefault="00E75321" w:rsidP="00774DE2">
      <w:pPr>
        <w:pStyle w:val="Odstavecseseznamem"/>
        <w:ind w:left="1068"/>
        <w:jc w:val="both"/>
        <w:rPr>
          <w:rFonts w:ascii="Garamond" w:hAnsi="Garamond"/>
          <w:sz w:val="22"/>
          <w:szCs w:val="22"/>
        </w:rPr>
      </w:pPr>
    </w:p>
    <w:p w14:paraId="62A52325"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4422977"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293DB112"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p>
    <w:p w14:paraId="3EBEB650"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3564EC70" w14:textId="77777777" w:rsidR="006830DD" w:rsidRPr="00A245B7" w:rsidRDefault="00880DBE" w:rsidP="00FB0623">
      <w:pPr>
        <w:pStyle w:val="Odstavecseseznamem"/>
        <w:numPr>
          <w:ilvl w:val="0"/>
          <w:numId w:val="26"/>
        </w:numPr>
        <w:spacing w:after="20"/>
        <w:ind w:left="7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7BCF4233"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592BA399" w14:textId="77777777" w:rsidR="00880DBE" w:rsidRPr="00A245B7" w:rsidRDefault="00880DBE" w:rsidP="006C3316">
      <w:pPr>
        <w:numPr>
          <w:ilvl w:val="0"/>
          <w:numId w:val="24"/>
        </w:numPr>
        <w:spacing w:after="20"/>
        <w:jc w:val="both"/>
        <w:rPr>
          <w:rFonts w:ascii="Garamond" w:hAnsi="Garamond"/>
          <w:sz w:val="22"/>
          <w:szCs w:val="22"/>
        </w:rPr>
      </w:pPr>
      <w:r w:rsidRPr="00A245B7">
        <w:rPr>
          <w:rFonts w:ascii="Garamond" w:hAnsi="Garamond"/>
          <w:sz w:val="22"/>
          <w:szCs w:val="22"/>
        </w:rPr>
        <w:t>zajištění všech zařízení staveniště potřebných pro řádné provedení Díla včetně jeho likvidace,</w:t>
      </w:r>
    </w:p>
    <w:p w14:paraId="7A301532" w14:textId="77777777" w:rsidR="00880DBE" w:rsidRPr="00A245B7" w:rsidRDefault="00880DBE" w:rsidP="00880DBE">
      <w:pPr>
        <w:spacing w:after="20"/>
        <w:jc w:val="both"/>
        <w:rPr>
          <w:rFonts w:ascii="Garamond" w:hAnsi="Garamond"/>
          <w:spacing w:val="2"/>
          <w:sz w:val="22"/>
          <w:szCs w:val="22"/>
        </w:rPr>
      </w:pPr>
      <w:r w:rsidRPr="00A245B7">
        <w:rPr>
          <w:rFonts w:ascii="Garamond" w:hAnsi="Garamond"/>
          <w:spacing w:val="2"/>
          <w:sz w:val="22"/>
          <w:szCs w:val="22"/>
        </w:rPr>
        <w:t xml:space="preserve">            dbát na zabezpečení a uspořádání staveniště tak, aby byly dodrženy požadavky na pracoviště stanovené</w:t>
      </w:r>
    </w:p>
    <w:p w14:paraId="21AA1F98" w14:textId="77777777" w:rsidR="00880DBE" w:rsidRPr="00A245B7" w:rsidRDefault="00880DBE" w:rsidP="00880DBE">
      <w:pPr>
        <w:spacing w:after="20"/>
        <w:jc w:val="both"/>
        <w:rPr>
          <w:rFonts w:ascii="Garamond" w:hAnsi="Garamond"/>
          <w:spacing w:val="5"/>
          <w:sz w:val="22"/>
          <w:szCs w:val="22"/>
        </w:rPr>
      </w:pPr>
      <w:r w:rsidRPr="00A245B7">
        <w:rPr>
          <w:rFonts w:ascii="Garamond" w:hAnsi="Garamond"/>
          <w:spacing w:val="2"/>
          <w:sz w:val="22"/>
          <w:szCs w:val="22"/>
        </w:rPr>
        <w:t xml:space="preserve">            zvláštním právním předpisem a aby staveniště vyhovovalo obecným požadavkům </w:t>
      </w:r>
      <w:r w:rsidRPr="00A245B7">
        <w:rPr>
          <w:rFonts w:ascii="Garamond" w:hAnsi="Garamond"/>
          <w:spacing w:val="5"/>
          <w:sz w:val="22"/>
          <w:szCs w:val="22"/>
        </w:rPr>
        <w:t xml:space="preserve">na výstavbu podle        </w:t>
      </w:r>
    </w:p>
    <w:p w14:paraId="168ACA96" w14:textId="77777777" w:rsidR="005762B6" w:rsidRPr="00A245B7" w:rsidRDefault="00880DBE" w:rsidP="005762B6">
      <w:pPr>
        <w:spacing w:after="20"/>
        <w:jc w:val="both"/>
        <w:rPr>
          <w:rFonts w:ascii="Garamond" w:hAnsi="Garamond"/>
          <w:sz w:val="22"/>
          <w:szCs w:val="22"/>
        </w:rPr>
      </w:pPr>
      <w:r w:rsidRPr="00A245B7">
        <w:rPr>
          <w:rFonts w:ascii="Garamond" w:hAnsi="Garamond"/>
          <w:spacing w:val="5"/>
          <w:sz w:val="22"/>
          <w:szCs w:val="22"/>
        </w:rPr>
        <w:t xml:space="preserve">            </w:t>
      </w:r>
      <w:r w:rsidRPr="00A245B7">
        <w:rPr>
          <w:rFonts w:ascii="Garamond" w:hAnsi="Garamond"/>
          <w:sz w:val="22"/>
          <w:szCs w:val="22"/>
        </w:rPr>
        <w:t xml:space="preserve">vyhlášky č. 268/2009 Sb., o technických požadavcích na stavby, </w:t>
      </w:r>
      <w:proofErr w:type="gramStart"/>
      <w:r w:rsidRPr="00A245B7">
        <w:rPr>
          <w:rFonts w:ascii="Garamond" w:hAnsi="Garamond"/>
          <w:sz w:val="22"/>
          <w:szCs w:val="22"/>
        </w:rPr>
        <w:t>ve  znění</w:t>
      </w:r>
      <w:proofErr w:type="gramEnd"/>
      <w:r w:rsidRPr="00A245B7">
        <w:rPr>
          <w:rFonts w:ascii="Garamond" w:hAnsi="Garamond"/>
          <w:sz w:val="22"/>
          <w:szCs w:val="22"/>
        </w:rPr>
        <w:t xml:space="preserve"> pozdějších předpisů,</w:t>
      </w:r>
    </w:p>
    <w:p w14:paraId="658A9117" w14:textId="77777777" w:rsidR="00880DBE" w:rsidRPr="00A245B7" w:rsidRDefault="00880DBE" w:rsidP="004F1FF0">
      <w:pPr>
        <w:numPr>
          <w:ilvl w:val="0"/>
          <w:numId w:val="24"/>
        </w:numPr>
        <w:tabs>
          <w:tab w:val="left" w:pos="993"/>
        </w:tabs>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si zajišťuje zhotovitel Díla na své náklady, které jsou zahrnuty do jeho nabídky a vlastní realizaci stavby bude zhotovitel Díla řešit tak, aby neměla nepříznivý dopad na životní prostředí a okolí stavby,</w:t>
      </w:r>
    </w:p>
    <w:p w14:paraId="0FED0CD4"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1411E2F5" w14:textId="77777777" w:rsidR="00880DBE" w:rsidRPr="009A2778" w:rsidRDefault="00880DBE" w:rsidP="006C3316">
      <w:pPr>
        <w:numPr>
          <w:ilvl w:val="0"/>
          <w:numId w:val="24"/>
        </w:numPr>
        <w:spacing w:after="20"/>
        <w:jc w:val="both"/>
        <w:rPr>
          <w:rFonts w:ascii="Garamond" w:hAnsi="Garamond"/>
          <w:sz w:val="22"/>
          <w:szCs w:val="22"/>
        </w:rPr>
      </w:pPr>
      <w:r w:rsidRPr="009A2778">
        <w:rPr>
          <w:rFonts w:ascii="Garamond" w:hAnsi="Garamond"/>
          <w:sz w:val="22"/>
          <w:szCs w:val="22"/>
        </w:rPr>
        <w:t>zajištění dokladu o zabezpečení likvidace odpadu v souladu se zákonem č. 185/2001 Sb., o odpadech, (vyskytne-li se takový odpad), včetně úhrady poplatků za toto uložení, likvidaci a dopravu,</w:t>
      </w:r>
    </w:p>
    <w:p w14:paraId="0D3C7E7D" w14:textId="77777777" w:rsidR="00880DBE" w:rsidRPr="002D7225" w:rsidRDefault="00880DBE" w:rsidP="00880DBE">
      <w:pPr>
        <w:spacing w:after="20"/>
        <w:ind w:left="993"/>
        <w:jc w:val="both"/>
        <w:rPr>
          <w:rFonts w:ascii="Garamond" w:hAnsi="Garamond"/>
          <w:sz w:val="22"/>
          <w:szCs w:val="22"/>
        </w:rPr>
      </w:pPr>
    </w:p>
    <w:p w14:paraId="64CD3EB3"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30EB4932"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lastRenderedPageBreak/>
        <w:t>předložit k odsouhlasení základní použité materiály (zkoušky typu, receptury betonů, certifikáty a doklady o shodě pro jednotlivé materiály),</w:t>
      </w:r>
    </w:p>
    <w:p w14:paraId="4D63D9C8"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0AA6A69A" w14:textId="77777777" w:rsidR="009A2778" w:rsidRPr="009A2778" w:rsidRDefault="009A2778" w:rsidP="009A2778">
      <w:pPr>
        <w:ind w:left="1068"/>
        <w:jc w:val="both"/>
        <w:rPr>
          <w:rFonts w:ascii="Garamond" w:hAnsi="Garamond"/>
          <w:sz w:val="22"/>
          <w:szCs w:val="22"/>
        </w:rPr>
      </w:pPr>
    </w:p>
    <w:p w14:paraId="3652065D"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03CADBE8" w14:textId="77777777" w:rsidR="00DF6323" w:rsidRPr="00661990" w:rsidRDefault="00DF6323" w:rsidP="006A7A78">
      <w:pPr>
        <w:ind w:left="708"/>
        <w:jc w:val="both"/>
        <w:rPr>
          <w:rFonts w:ascii="Garamond" w:hAnsi="Garamond"/>
          <w:sz w:val="20"/>
          <w:szCs w:val="20"/>
        </w:rPr>
      </w:pPr>
    </w:p>
    <w:p w14:paraId="1862F6A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279D0DF5" w14:textId="77777777" w:rsidR="00DF6323" w:rsidRPr="00774DE2" w:rsidRDefault="00DF6323" w:rsidP="006A7A78">
      <w:pPr>
        <w:jc w:val="both"/>
        <w:rPr>
          <w:rFonts w:ascii="Garamond" w:hAnsi="Garamond"/>
          <w:sz w:val="22"/>
          <w:szCs w:val="22"/>
        </w:rPr>
      </w:pPr>
    </w:p>
    <w:p w14:paraId="4F2D26B3"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123291CC" w14:textId="77777777" w:rsidR="00DF6323" w:rsidRPr="001247FA" w:rsidRDefault="00DF6323" w:rsidP="00452942">
      <w:pPr>
        <w:ind w:left="1416" w:hanging="707"/>
        <w:jc w:val="both"/>
        <w:rPr>
          <w:rFonts w:ascii="Garamond" w:hAnsi="Garamond"/>
          <w:sz w:val="16"/>
          <w:szCs w:val="16"/>
        </w:rPr>
      </w:pPr>
    </w:p>
    <w:p w14:paraId="391000BF"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35F97DB9" w14:textId="277D9543"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předání a převzetí staveniště </w:t>
      </w:r>
      <w:r w:rsidR="00554618" w:rsidRPr="000A4A99">
        <w:rPr>
          <w:rFonts w:ascii="Garamond" w:hAnsi="Garamond"/>
          <w:szCs w:val="22"/>
        </w:rPr>
        <w:t xml:space="preserve">zhotovitelem: předpoklad </w:t>
      </w:r>
      <w:r w:rsidR="00C85F31" w:rsidRPr="002B3A00">
        <w:rPr>
          <w:rFonts w:ascii="Garamond" w:hAnsi="Garamond"/>
          <w:b/>
          <w:szCs w:val="22"/>
        </w:rPr>
        <w:t>05</w:t>
      </w:r>
      <w:r w:rsidR="002B01A2" w:rsidRPr="002B3A00">
        <w:rPr>
          <w:rFonts w:ascii="Garamond" w:hAnsi="Garamond"/>
          <w:b/>
          <w:szCs w:val="22"/>
        </w:rPr>
        <w:t>/202</w:t>
      </w:r>
      <w:r w:rsidR="00E513FC" w:rsidRPr="002B3A00">
        <w:rPr>
          <w:rFonts w:ascii="Garamond" w:hAnsi="Garamond"/>
          <w:b/>
          <w:szCs w:val="22"/>
        </w:rPr>
        <w:t>3</w:t>
      </w:r>
    </w:p>
    <w:p w14:paraId="3F58EFFC" w14:textId="389BACA1"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 xml:space="preserve">Doba zahájení stavebních prací: do </w:t>
      </w:r>
      <w:proofErr w:type="gramStart"/>
      <w:r w:rsidRPr="000A4A99">
        <w:rPr>
          <w:rFonts w:ascii="Garamond" w:hAnsi="Garamond"/>
          <w:szCs w:val="22"/>
        </w:rPr>
        <w:t>10-ti</w:t>
      </w:r>
      <w:proofErr w:type="gramEnd"/>
      <w:r w:rsidRPr="000A4A99">
        <w:rPr>
          <w:rFonts w:ascii="Garamond" w:hAnsi="Garamond"/>
          <w:szCs w:val="22"/>
        </w:rPr>
        <w:t xml:space="preserve"> kalendářních dnů od předání a převzetí staveniště</w:t>
      </w:r>
    </w:p>
    <w:p w14:paraId="51FB5EDA" w14:textId="286D0B1B"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pro</w:t>
      </w:r>
      <w:r w:rsidR="00554618" w:rsidRPr="000A4A99">
        <w:rPr>
          <w:rFonts w:ascii="Garamond" w:hAnsi="Garamond"/>
          <w:szCs w:val="22"/>
        </w:rPr>
        <w:t xml:space="preserve"> d</w:t>
      </w:r>
      <w:r w:rsidR="000A4A99" w:rsidRPr="000A4A99">
        <w:rPr>
          <w:rFonts w:ascii="Garamond" w:hAnsi="Garamond"/>
          <w:szCs w:val="22"/>
        </w:rPr>
        <w:t xml:space="preserve">okončení stavebních prací: </w:t>
      </w:r>
      <w:r w:rsidR="00C85F31" w:rsidRPr="002B3A00">
        <w:rPr>
          <w:rFonts w:ascii="Garamond" w:hAnsi="Garamond"/>
          <w:b/>
          <w:szCs w:val="22"/>
        </w:rPr>
        <w:t>3</w:t>
      </w:r>
      <w:r w:rsidR="00E513FC" w:rsidRPr="002B3A00">
        <w:rPr>
          <w:rFonts w:ascii="Garamond" w:hAnsi="Garamond"/>
          <w:b/>
          <w:szCs w:val="22"/>
        </w:rPr>
        <w:t>1</w:t>
      </w:r>
      <w:r w:rsidR="00C85F31" w:rsidRPr="002B3A00">
        <w:rPr>
          <w:rFonts w:ascii="Garamond" w:hAnsi="Garamond"/>
          <w:b/>
          <w:szCs w:val="22"/>
        </w:rPr>
        <w:t>.0</w:t>
      </w:r>
      <w:r w:rsidR="002B3A00" w:rsidRPr="002B3A00">
        <w:rPr>
          <w:rFonts w:ascii="Garamond" w:hAnsi="Garamond"/>
          <w:b/>
          <w:szCs w:val="22"/>
        </w:rPr>
        <w:t>8</w:t>
      </w:r>
      <w:r w:rsidR="00554618" w:rsidRPr="002B3A00">
        <w:rPr>
          <w:rFonts w:ascii="Garamond" w:hAnsi="Garamond"/>
          <w:b/>
          <w:szCs w:val="22"/>
        </w:rPr>
        <w:t>.20</w:t>
      </w:r>
      <w:r w:rsidR="002B01A2" w:rsidRPr="002B3A00">
        <w:rPr>
          <w:rFonts w:ascii="Garamond" w:hAnsi="Garamond"/>
          <w:b/>
          <w:szCs w:val="22"/>
        </w:rPr>
        <w:t>2</w:t>
      </w:r>
      <w:r w:rsidR="00E513FC" w:rsidRPr="002B3A00">
        <w:rPr>
          <w:rFonts w:ascii="Garamond" w:hAnsi="Garamond"/>
          <w:b/>
          <w:szCs w:val="22"/>
        </w:rPr>
        <w:t>3</w:t>
      </w:r>
      <w:r w:rsidRPr="002B3A00">
        <w:rPr>
          <w:rFonts w:ascii="Garamond" w:hAnsi="Garamond"/>
          <w:szCs w:val="22"/>
        </w:rPr>
        <w:t xml:space="preserve"> </w:t>
      </w:r>
    </w:p>
    <w:p w14:paraId="3372B5E6" w14:textId="21C8A1E3"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52B91730" w14:textId="77777777" w:rsidR="00AD42CB" w:rsidRPr="000A4A99" w:rsidRDefault="00AD42CB" w:rsidP="00452942">
      <w:pPr>
        <w:pStyle w:val="Zkladntext2"/>
        <w:ind w:left="1065"/>
        <w:rPr>
          <w:rFonts w:ascii="Garamond" w:hAnsi="Garamond"/>
          <w:szCs w:val="22"/>
        </w:rPr>
      </w:pPr>
    </w:p>
    <w:p w14:paraId="21BB7617"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2FAE082E"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427C8C8D"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3F28CDC5"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1B6AE28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6E80EDFE"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633715C5"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534B0101"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7F72666A"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62CFF5A7"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5F0FFF54"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03C3166E"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6E40366D"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3074E3D7"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0F558CD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6008F6DC" w14:textId="77777777" w:rsidR="00EA5003" w:rsidRPr="002B3A00" w:rsidRDefault="00EA5003" w:rsidP="001247FA">
      <w:pPr>
        <w:pStyle w:val="Zkladntextodsazen3"/>
        <w:spacing w:after="60"/>
        <w:ind w:left="360" w:firstLine="0"/>
        <w:jc w:val="left"/>
        <w:rPr>
          <w:rFonts w:ascii="Garamond" w:hAnsi="Garamond"/>
          <w:szCs w:val="22"/>
        </w:rPr>
      </w:pPr>
    </w:p>
    <w:p w14:paraId="52F33F32" w14:textId="77777777" w:rsidR="00DF6323" w:rsidRPr="002B3A00" w:rsidRDefault="00DF6323" w:rsidP="006A7A78">
      <w:pPr>
        <w:jc w:val="center"/>
        <w:rPr>
          <w:rFonts w:ascii="Garamond" w:hAnsi="Garamond"/>
          <w:sz w:val="22"/>
          <w:szCs w:val="22"/>
        </w:rPr>
      </w:pPr>
      <w:r w:rsidRPr="002B3A00">
        <w:rPr>
          <w:rFonts w:ascii="Garamond" w:hAnsi="Garamond"/>
          <w:b/>
          <w:sz w:val="22"/>
          <w:szCs w:val="22"/>
        </w:rPr>
        <w:t>V. Cena a platební podmínky</w:t>
      </w:r>
    </w:p>
    <w:p w14:paraId="58CC42DF" w14:textId="77777777" w:rsidR="00DF6323" w:rsidRPr="002B3A00" w:rsidRDefault="00DF6323" w:rsidP="006A7A78">
      <w:pPr>
        <w:ind w:left="709" w:hanging="147"/>
        <w:jc w:val="both"/>
        <w:rPr>
          <w:rFonts w:ascii="Garamond" w:hAnsi="Garamond"/>
          <w:sz w:val="20"/>
          <w:szCs w:val="20"/>
        </w:rPr>
      </w:pPr>
    </w:p>
    <w:p w14:paraId="2F2E3975" w14:textId="77777777" w:rsidR="00345C89" w:rsidRPr="002B3A00" w:rsidRDefault="00345C89" w:rsidP="006C3316">
      <w:pPr>
        <w:pStyle w:val="Zkladntext2"/>
        <w:numPr>
          <w:ilvl w:val="0"/>
          <w:numId w:val="8"/>
        </w:numPr>
        <w:ind w:hanging="720"/>
        <w:rPr>
          <w:rFonts w:ascii="Garamond" w:hAnsi="Garamond"/>
          <w:szCs w:val="22"/>
        </w:rPr>
      </w:pPr>
      <w:r w:rsidRPr="002B3A00">
        <w:rPr>
          <w:rFonts w:ascii="Garamond" w:hAnsi="Garamond"/>
          <w:szCs w:val="22"/>
        </w:rPr>
        <w:t>Cena za provedení Díla dle této smlouvy činí dle dohody smluvních stran:</w:t>
      </w:r>
    </w:p>
    <w:p w14:paraId="1B5F0C2E" w14:textId="77777777" w:rsidR="00345C89" w:rsidRPr="002B3A00" w:rsidRDefault="00345C89" w:rsidP="00661990">
      <w:pPr>
        <w:pStyle w:val="BodyText21"/>
        <w:widowControl/>
        <w:numPr>
          <w:ilvl w:val="12"/>
          <w:numId w:val="0"/>
        </w:numPr>
        <w:rPr>
          <w:rFonts w:ascii="Garamond" w:hAnsi="Garamond"/>
          <w:b/>
          <w:szCs w:val="22"/>
        </w:rPr>
      </w:pPr>
      <w:r w:rsidRPr="002B3A00">
        <w:rPr>
          <w:rFonts w:ascii="Garamond" w:hAnsi="Garamond"/>
          <w:szCs w:val="22"/>
        </w:rPr>
        <w:t xml:space="preserve">            </w:t>
      </w:r>
      <w:r w:rsidRPr="002B3A00">
        <w:rPr>
          <w:rFonts w:ascii="Garamond" w:hAnsi="Garamond"/>
          <w:b/>
          <w:szCs w:val="22"/>
        </w:rPr>
        <w:t xml:space="preserve">Cena celkem bez DPH </w:t>
      </w:r>
      <w:r w:rsidR="00D0239B" w:rsidRPr="002B3A00">
        <w:rPr>
          <w:rFonts w:ascii="Garamond" w:hAnsi="Garamond"/>
          <w:b/>
          <w:szCs w:val="22"/>
        </w:rPr>
        <w:t xml:space="preserve">                                                         </w:t>
      </w:r>
      <w:r w:rsidRPr="002B3A00">
        <w:rPr>
          <w:rFonts w:ascii="Garamond" w:hAnsi="Garamond"/>
          <w:b/>
          <w:szCs w:val="22"/>
        </w:rPr>
        <w:t xml:space="preserve"> </w:t>
      </w:r>
      <w:r w:rsidR="001013D9" w:rsidRPr="002B3A00">
        <w:rPr>
          <w:rFonts w:ascii="Garamond" w:hAnsi="Garamond"/>
          <w:b/>
          <w:szCs w:val="22"/>
        </w:rPr>
        <w:t>…………………………</w:t>
      </w:r>
      <w:proofErr w:type="gramStart"/>
      <w:r w:rsidR="001013D9" w:rsidRPr="002B3A00">
        <w:rPr>
          <w:rFonts w:ascii="Garamond" w:hAnsi="Garamond"/>
          <w:b/>
          <w:szCs w:val="22"/>
        </w:rPr>
        <w:t>…….</w:t>
      </w:r>
      <w:proofErr w:type="gramEnd"/>
      <w:r w:rsidR="001013D9" w:rsidRPr="002B3A00">
        <w:rPr>
          <w:rFonts w:ascii="Garamond" w:hAnsi="Garamond"/>
          <w:b/>
          <w:szCs w:val="22"/>
        </w:rPr>
        <w:t>.</w:t>
      </w:r>
      <w:r w:rsidR="00C006CA" w:rsidRPr="002B3A00">
        <w:rPr>
          <w:rFonts w:ascii="Garamond" w:hAnsi="Garamond"/>
          <w:b/>
          <w:szCs w:val="22"/>
        </w:rPr>
        <w:t xml:space="preserve"> </w:t>
      </w:r>
      <w:r w:rsidRPr="002B3A00">
        <w:rPr>
          <w:rFonts w:ascii="Garamond" w:hAnsi="Garamond"/>
          <w:b/>
          <w:szCs w:val="22"/>
        </w:rPr>
        <w:t>Kč</w:t>
      </w:r>
    </w:p>
    <w:p w14:paraId="28630FE9" w14:textId="77777777" w:rsidR="00C006CA" w:rsidRPr="002B3A00" w:rsidRDefault="00C006CA" w:rsidP="006A7A78">
      <w:pPr>
        <w:pStyle w:val="BodyText21"/>
        <w:widowControl/>
        <w:numPr>
          <w:ilvl w:val="12"/>
          <w:numId w:val="0"/>
        </w:numPr>
        <w:tabs>
          <w:tab w:val="right" w:pos="9900"/>
        </w:tabs>
        <w:ind w:left="720" w:hanging="12"/>
        <w:rPr>
          <w:rFonts w:ascii="Garamond" w:hAnsi="Garamond"/>
          <w:b/>
          <w:szCs w:val="22"/>
        </w:rPr>
      </w:pPr>
      <w:r w:rsidRPr="002B3A00">
        <w:rPr>
          <w:rFonts w:ascii="Garamond" w:hAnsi="Garamond"/>
          <w:b/>
          <w:szCs w:val="22"/>
        </w:rPr>
        <w:t xml:space="preserve">slovy: </w:t>
      </w:r>
    </w:p>
    <w:p w14:paraId="7B663741" w14:textId="77777777" w:rsidR="00345C89" w:rsidRPr="002B3A00"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B3A00">
        <w:rPr>
          <w:rFonts w:ascii="Garamond" w:hAnsi="Garamond"/>
          <w:b/>
          <w:szCs w:val="22"/>
        </w:rPr>
        <w:t>21 % DPH</w:t>
      </w:r>
      <w:r w:rsidR="00D0239B" w:rsidRPr="002B3A00">
        <w:rPr>
          <w:rFonts w:ascii="Garamond" w:hAnsi="Garamond"/>
          <w:b/>
          <w:szCs w:val="22"/>
        </w:rPr>
        <w:t xml:space="preserve">                                                                               </w:t>
      </w:r>
      <w:r w:rsidRPr="002B3A00">
        <w:rPr>
          <w:rFonts w:ascii="Garamond" w:hAnsi="Garamond"/>
          <w:b/>
          <w:szCs w:val="22"/>
        </w:rPr>
        <w:t xml:space="preserve"> </w:t>
      </w:r>
      <w:r w:rsidR="00C006CA" w:rsidRPr="002B3A00">
        <w:rPr>
          <w:rFonts w:ascii="Garamond" w:hAnsi="Garamond"/>
          <w:b/>
          <w:szCs w:val="22"/>
        </w:rPr>
        <w:t xml:space="preserve">  </w:t>
      </w:r>
      <w:r w:rsidR="001013D9" w:rsidRPr="002B3A00">
        <w:rPr>
          <w:rFonts w:ascii="Garamond" w:hAnsi="Garamond"/>
          <w:b/>
          <w:szCs w:val="22"/>
        </w:rPr>
        <w:t>………………………………</w:t>
      </w:r>
      <w:r w:rsidR="00C006CA" w:rsidRPr="002B3A00">
        <w:rPr>
          <w:rFonts w:ascii="Garamond" w:hAnsi="Garamond"/>
          <w:b/>
          <w:szCs w:val="22"/>
        </w:rPr>
        <w:t xml:space="preserve"> </w:t>
      </w:r>
      <w:r w:rsidRPr="002B3A00">
        <w:rPr>
          <w:rFonts w:ascii="Garamond" w:hAnsi="Garamond"/>
          <w:b/>
          <w:szCs w:val="22"/>
        </w:rPr>
        <w:t>Kč</w:t>
      </w:r>
    </w:p>
    <w:p w14:paraId="1B62C21C" w14:textId="77777777" w:rsidR="00C006CA" w:rsidRPr="002B3A00"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2B3A00">
        <w:rPr>
          <w:rFonts w:ascii="Garamond" w:hAnsi="Garamond"/>
          <w:b/>
          <w:szCs w:val="22"/>
        </w:rPr>
        <w:t xml:space="preserve">slovy: </w:t>
      </w:r>
    </w:p>
    <w:p w14:paraId="36BD6BA3" w14:textId="77777777" w:rsidR="00345C89" w:rsidRPr="002B3A00" w:rsidRDefault="00345C89" w:rsidP="006A7A78">
      <w:pPr>
        <w:numPr>
          <w:ilvl w:val="12"/>
          <w:numId w:val="0"/>
        </w:numPr>
        <w:tabs>
          <w:tab w:val="right" w:pos="9900"/>
        </w:tabs>
        <w:ind w:left="720" w:hanging="12"/>
        <w:jc w:val="both"/>
        <w:rPr>
          <w:rFonts w:ascii="Garamond" w:hAnsi="Garamond"/>
          <w:b/>
          <w:sz w:val="22"/>
          <w:szCs w:val="22"/>
        </w:rPr>
      </w:pPr>
      <w:r w:rsidRPr="002B3A00">
        <w:rPr>
          <w:rFonts w:ascii="Garamond" w:hAnsi="Garamond"/>
          <w:b/>
          <w:sz w:val="22"/>
          <w:szCs w:val="22"/>
        </w:rPr>
        <w:t xml:space="preserve">Cena vč. DPH </w:t>
      </w:r>
      <w:r w:rsidR="00D0239B" w:rsidRPr="002B3A00">
        <w:rPr>
          <w:rFonts w:ascii="Garamond" w:hAnsi="Garamond"/>
          <w:b/>
          <w:sz w:val="22"/>
          <w:szCs w:val="22"/>
        </w:rPr>
        <w:t xml:space="preserve">                                                                       </w:t>
      </w:r>
      <w:r w:rsidRPr="002B3A00">
        <w:rPr>
          <w:rFonts w:ascii="Garamond" w:hAnsi="Garamond"/>
          <w:b/>
          <w:sz w:val="22"/>
          <w:szCs w:val="22"/>
        </w:rPr>
        <w:t xml:space="preserve"> </w:t>
      </w:r>
      <w:r w:rsidR="001013D9" w:rsidRPr="002B3A00">
        <w:rPr>
          <w:rFonts w:ascii="Garamond" w:hAnsi="Garamond"/>
          <w:b/>
          <w:sz w:val="22"/>
          <w:szCs w:val="22"/>
        </w:rPr>
        <w:t>…………………………</w:t>
      </w:r>
      <w:proofErr w:type="gramStart"/>
      <w:r w:rsidR="001013D9" w:rsidRPr="002B3A00">
        <w:rPr>
          <w:rFonts w:ascii="Garamond" w:hAnsi="Garamond"/>
          <w:b/>
          <w:sz w:val="22"/>
          <w:szCs w:val="22"/>
        </w:rPr>
        <w:t>…….</w:t>
      </w:r>
      <w:proofErr w:type="gramEnd"/>
      <w:r w:rsidR="001013D9" w:rsidRPr="002B3A00">
        <w:rPr>
          <w:rFonts w:ascii="Garamond" w:hAnsi="Garamond"/>
          <w:b/>
          <w:sz w:val="22"/>
          <w:szCs w:val="22"/>
        </w:rPr>
        <w:t>.</w:t>
      </w:r>
      <w:r w:rsidR="00C006CA" w:rsidRPr="002B3A00">
        <w:rPr>
          <w:rFonts w:ascii="Garamond" w:hAnsi="Garamond"/>
          <w:b/>
          <w:sz w:val="22"/>
          <w:szCs w:val="22"/>
        </w:rPr>
        <w:t xml:space="preserve"> </w:t>
      </w:r>
      <w:r w:rsidRPr="002B3A00">
        <w:rPr>
          <w:rFonts w:ascii="Garamond" w:hAnsi="Garamond"/>
          <w:b/>
          <w:sz w:val="22"/>
          <w:szCs w:val="22"/>
        </w:rPr>
        <w:t xml:space="preserve">Kč </w:t>
      </w:r>
    </w:p>
    <w:p w14:paraId="1BD72049" w14:textId="77777777" w:rsidR="00C006CA" w:rsidRPr="002B3A00" w:rsidRDefault="00C006CA" w:rsidP="006A7A78">
      <w:pPr>
        <w:numPr>
          <w:ilvl w:val="12"/>
          <w:numId w:val="0"/>
        </w:numPr>
        <w:tabs>
          <w:tab w:val="right" w:pos="9900"/>
        </w:tabs>
        <w:ind w:left="720" w:hanging="12"/>
        <w:jc w:val="both"/>
        <w:rPr>
          <w:rFonts w:ascii="Garamond" w:hAnsi="Garamond"/>
          <w:b/>
          <w:sz w:val="22"/>
          <w:szCs w:val="22"/>
        </w:rPr>
      </w:pPr>
      <w:r w:rsidRPr="002B3A00">
        <w:rPr>
          <w:rFonts w:ascii="Garamond" w:hAnsi="Garamond"/>
          <w:b/>
          <w:sz w:val="22"/>
          <w:szCs w:val="22"/>
        </w:rPr>
        <w:t xml:space="preserve">slovy: </w:t>
      </w:r>
    </w:p>
    <w:p w14:paraId="26FE62B8" w14:textId="77777777" w:rsidR="00345C89" w:rsidRPr="002B3A00" w:rsidRDefault="00345C89" w:rsidP="006A7A78">
      <w:pPr>
        <w:spacing w:before="100"/>
        <w:ind w:left="720" w:hanging="153"/>
        <w:jc w:val="both"/>
        <w:rPr>
          <w:rFonts w:ascii="Garamond" w:hAnsi="Garamond"/>
          <w:sz w:val="22"/>
          <w:szCs w:val="22"/>
        </w:rPr>
      </w:pPr>
      <w:r w:rsidRPr="002B3A00">
        <w:rPr>
          <w:rFonts w:ascii="Garamond" w:hAnsi="Garamond"/>
          <w:iCs/>
          <w:sz w:val="22"/>
          <w:szCs w:val="22"/>
        </w:rPr>
        <w:t>dále jen „</w:t>
      </w:r>
      <w:r w:rsidRPr="002B3A00">
        <w:rPr>
          <w:rFonts w:ascii="Garamond" w:hAnsi="Garamond"/>
          <w:b/>
          <w:iCs/>
          <w:sz w:val="22"/>
          <w:szCs w:val="22"/>
        </w:rPr>
        <w:t>Cena za provedení Díla</w:t>
      </w:r>
      <w:r w:rsidRPr="002B3A00">
        <w:rPr>
          <w:rFonts w:ascii="Garamond" w:hAnsi="Garamond"/>
          <w:iCs/>
          <w:sz w:val="22"/>
          <w:szCs w:val="22"/>
        </w:rPr>
        <w:t>“</w:t>
      </w:r>
    </w:p>
    <w:p w14:paraId="081DEA4A" w14:textId="77777777" w:rsidR="00345C89" w:rsidRPr="002B3A00" w:rsidRDefault="00345C89" w:rsidP="006A7A78">
      <w:pPr>
        <w:spacing w:before="100"/>
        <w:ind w:left="720" w:hanging="153"/>
        <w:jc w:val="both"/>
        <w:rPr>
          <w:rFonts w:ascii="Garamond" w:hAnsi="Garamond"/>
          <w:sz w:val="22"/>
          <w:szCs w:val="22"/>
        </w:rPr>
      </w:pPr>
      <w:r w:rsidRPr="002B3A00">
        <w:rPr>
          <w:rFonts w:ascii="Garamond" w:hAnsi="Garamond"/>
          <w:sz w:val="22"/>
          <w:szCs w:val="22"/>
        </w:rPr>
        <w:t xml:space="preserve">Smluvní strany berou na vědomí, že Cena za provedení díla (bez DPH) je cena nejvýše přípustná. </w:t>
      </w:r>
    </w:p>
    <w:p w14:paraId="7EB1CA42" w14:textId="77777777" w:rsidR="00345C89" w:rsidRPr="00774DE2" w:rsidRDefault="00345C89" w:rsidP="006A7A78">
      <w:pPr>
        <w:ind w:left="720" w:hanging="720"/>
        <w:jc w:val="both"/>
        <w:rPr>
          <w:rFonts w:ascii="Garamond" w:hAnsi="Garamond"/>
          <w:sz w:val="22"/>
          <w:szCs w:val="22"/>
        </w:rPr>
      </w:pPr>
    </w:p>
    <w:p w14:paraId="05A93AB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lastRenderedPageBreak/>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83E5852" w14:textId="77777777" w:rsidR="00303FAC" w:rsidRPr="006A7A78" w:rsidRDefault="00303FAC" w:rsidP="00774DE2">
      <w:pPr>
        <w:pStyle w:val="Zkladntext2"/>
        <w:ind w:left="720"/>
        <w:rPr>
          <w:rFonts w:ascii="Garamond" w:hAnsi="Garamond"/>
          <w:szCs w:val="22"/>
        </w:rPr>
      </w:pPr>
    </w:p>
    <w:p w14:paraId="1ACF1377"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152A6F42" w14:textId="77777777" w:rsidR="00345C89" w:rsidRPr="006A7A78" w:rsidRDefault="00345C89" w:rsidP="006A7A78">
      <w:pPr>
        <w:pStyle w:val="Zkladntext2"/>
        <w:ind w:left="1065"/>
        <w:rPr>
          <w:rFonts w:ascii="Garamond" w:hAnsi="Garamond"/>
          <w:szCs w:val="22"/>
        </w:rPr>
      </w:pPr>
    </w:p>
    <w:p w14:paraId="17FB0534"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140367A5" w14:textId="77777777" w:rsidR="00345C89" w:rsidRPr="006A7A78" w:rsidRDefault="00345C89" w:rsidP="006A7A78">
      <w:pPr>
        <w:pStyle w:val="Zkladntext2"/>
        <w:ind w:left="1065"/>
        <w:rPr>
          <w:rFonts w:ascii="Garamond" w:hAnsi="Garamond"/>
          <w:szCs w:val="22"/>
        </w:rPr>
      </w:pPr>
    </w:p>
    <w:p w14:paraId="61ABF0EB"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1C464842" w14:textId="77777777" w:rsidR="00345C89" w:rsidRPr="006A7A78" w:rsidRDefault="00345C89" w:rsidP="006A7A78">
      <w:pPr>
        <w:pStyle w:val="Zkladntext2"/>
        <w:ind w:left="1065"/>
        <w:rPr>
          <w:rFonts w:ascii="Garamond" w:hAnsi="Garamond"/>
          <w:szCs w:val="22"/>
        </w:rPr>
      </w:pPr>
    </w:p>
    <w:p w14:paraId="4F4EBA2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1A477FFF"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440624B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3ABB5A7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408A8D3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1E57D50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2A94AF9C" w14:textId="77777777" w:rsidR="00345C89" w:rsidRPr="006A7A78" w:rsidRDefault="00345C89" w:rsidP="006A7A78">
      <w:pPr>
        <w:pStyle w:val="BodyText21"/>
        <w:widowControl/>
        <w:ind w:left="567"/>
        <w:rPr>
          <w:rFonts w:ascii="Garamond" w:hAnsi="Garamond"/>
          <w:szCs w:val="22"/>
        </w:rPr>
      </w:pPr>
    </w:p>
    <w:p w14:paraId="2521B862"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19AB50BC" w14:textId="77777777" w:rsidR="00345C89" w:rsidRPr="006A7A78" w:rsidRDefault="00345C89" w:rsidP="006A7A78">
      <w:pPr>
        <w:pStyle w:val="Zkladntext2"/>
        <w:ind w:left="1065"/>
        <w:rPr>
          <w:rFonts w:ascii="Garamond" w:hAnsi="Garamond"/>
          <w:szCs w:val="22"/>
        </w:rPr>
      </w:pPr>
    </w:p>
    <w:p w14:paraId="5C44FA90"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lastRenderedPageBreak/>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5D4D3DFA" w14:textId="77777777" w:rsidR="00345C89" w:rsidRPr="006A7A78" w:rsidRDefault="00345C89" w:rsidP="006A7A78">
      <w:pPr>
        <w:pStyle w:val="Zkladntext2"/>
        <w:ind w:left="1065"/>
        <w:rPr>
          <w:rFonts w:ascii="Garamond" w:hAnsi="Garamond"/>
          <w:szCs w:val="22"/>
        </w:rPr>
      </w:pPr>
    </w:p>
    <w:p w14:paraId="774F8D9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41F7B7A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74DDE7B" w14:textId="77777777" w:rsidR="00303FAC" w:rsidRPr="006A7A78" w:rsidRDefault="00303FAC" w:rsidP="00774DE2">
      <w:pPr>
        <w:pStyle w:val="Zkladntext2"/>
        <w:ind w:left="720"/>
        <w:rPr>
          <w:rFonts w:ascii="Garamond" w:hAnsi="Garamond"/>
          <w:szCs w:val="22"/>
        </w:rPr>
      </w:pPr>
    </w:p>
    <w:p w14:paraId="615CF9D6"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46E968D3" w14:textId="77777777" w:rsidR="00345C89" w:rsidRPr="006A7A78" w:rsidRDefault="00345C89" w:rsidP="006A7A78">
      <w:pPr>
        <w:pStyle w:val="Zkladntext2"/>
        <w:ind w:left="885"/>
        <w:rPr>
          <w:rFonts w:ascii="Garamond" w:hAnsi="Garamond"/>
          <w:szCs w:val="22"/>
        </w:rPr>
      </w:pPr>
    </w:p>
    <w:p w14:paraId="03673794"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29CBE2D6" w14:textId="77777777" w:rsidR="00345C89" w:rsidRPr="006A7A78" w:rsidRDefault="00345C89" w:rsidP="006A7A78">
      <w:pPr>
        <w:pStyle w:val="Zkladntext2"/>
        <w:ind w:left="885"/>
        <w:rPr>
          <w:rFonts w:ascii="Garamond" w:hAnsi="Garamond"/>
          <w:szCs w:val="22"/>
        </w:rPr>
      </w:pPr>
    </w:p>
    <w:p w14:paraId="0DC9FCD1"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18F4A5EF" w14:textId="77777777" w:rsidR="00345C89" w:rsidRPr="006A7A78" w:rsidRDefault="00345C89" w:rsidP="006A7A78">
      <w:pPr>
        <w:pStyle w:val="Zkladntext2"/>
        <w:ind w:left="885"/>
        <w:rPr>
          <w:rFonts w:ascii="Garamond" w:hAnsi="Garamond"/>
          <w:szCs w:val="22"/>
        </w:rPr>
      </w:pPr>
    </w:p>
    <w:p w14:paraId="7C8E8AA7"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036A17CA"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181F623F" w14:textId="77777777" w:rsidR="00345C89" w:rsidRPr="006A7A78" w:rsidRDefault="00345C89" w:rsidP="006A7A78">
      <w:pPr>
        <w:pStyle w:val="Zkladntext2"/>
        <w:rPr>
          <w:rFonts w:ascii="Garamond" w:hAnsi="Garamond"/>
          <w:szCs w:val="22"/>
        </w:rPr>
      </w:pPr>
    </w:p>
    <w:p w14:paraId="0708D7C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794A3B9D"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2FDDE5D4"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EC6D027" w14:textId="77777777" w:rsidR="00345C89" w:rsidRPr="006A7A78" w:rsidRDefault="00345C89" w:rsidP="006A7A78">
      <w:pPr>
        <w:tabs>
          <w:tab w:val="num" w:pos="720"/>
        </w:tabs>
        <w:ind w:left="720"/>
        <w:jc w:val="both"/>
        <w:rPr>
          <w:rFonts w:ascii="Garamond" w:hAnsi="Garamond"/>
          <w:sz w:val="22"/>
          <w:szCs w:val="22"/>
        </w:rPr>
      </w:pPr>
    </w:p>
    <w:p w14:paraId="5C2C55B6"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2BE11689" w14:textId="77777777" w:rsidR="00DF6323" w:rsidRPr="00774DE2" w:rsidRDefault="00DF6323" w:rsidP="006A7A78">
      <w:pPr>
        <w:ind w:left="705" w:hanging="705"/>
        <w:jc w:val="both"/>
        <w:rPr>
          <w:rFonts w:ascii="Garamond" w:hAnsi="Garamond"/>
          <w:sz w:val="22"/>
          <w:szCs w:val="22"/>
        </w:rPr>
      </w:pPr>
    </w:p>
    <w:p w14:paraId="752A636D"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76354EBF" w14:textId="77777777" w:rsidR="00DF6323" w:rsidRPr="00774DE2" w:rsidRDefault="00DF6323" w:rsidP="006A7A78">
      <w:pPr>
        <w:jc w:val="both"/>
        <w:rPr>
          <w:rFonts w:ascii="Garamond" w:hAnsi="Garamond"/>
          <w:sz w:val="22"/>
          <w:szCs w:val="22"/>
        </w:rPr>
      </w:pPr>
    </w:p>
    <w:p w14:paraId="761AE2DB"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007DD3F0"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763852B6"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smlouvy, k ochraně objednatele před škodami, ztrátami a zbytečnými výdaji a že poskytne objednateli a jiným osobám zúčastněným na provádění Díla veškeré potřebné doklady, konzultace, pomoc a jinou součinnost.</w:t>
      </w:r>
    </w:p>
    <w:p w14:paraId="3A5B3981" w14:textId="77777777" w:rsidR="002B3A00" w:rsidRDefault="002B3A00" w:rsidP="006A7A78">
      <w:pPr>
        <w:keepNext/>
        <w:jc w:val="center"/>
        <w:outlineLvl w:val="5"/>
        <w:rPr>
          <w:rFonts w:ascii="Garamond" w:hAnsi="Garamond"/>
          <w:b/>
          <w:sz w:val="22"/>
          <w:szCs w:val="22"/>
        </w:rPr>
      </w:pPr>
    </w:p>
    <w:p w14:paraId="6F781584" w14:textId="77777777" w:rsidR="002B3A00" w:rsidRDefault="002B3A00" w:rsidP="006A7A78">
      <w:pPr>
        <w:keepNext/>
        <w:jc w:val="center"/>
        <w:outlineLvl w:val="5"/>
        <w:rPr>
          <w:rFonts w:ascii="Garamond" w:hAnsi="Garamond"/>
          <w:b/>
          <w:sz w:val="22"/>
          <w:szCs w:val="22"/>
        </w:rPr>
      </w:pPr>
    </w:p>
    <w:p w14:paraId="1C18B2D8" w14:textId="77777777" w:rsidR="00661990" w:rsidRDefault="00661990" w:rsidP="006A7A78">
      <w:pPr>
        <w:keepNext/>
        <w:jc w:val="center"/>
        <w:outlineLvl w:val="5"/>
        <w:rPr>
          <w:rFonts w:ascii="Garamond" w:hAnsi="Garamond"/>
          <w:b/>
          <w:sz w:val="22"/>
          <w:szCs w:val="22"/>
        </w:rPr>
      </w:pPr>
    </w:p>
    <w:p w14:paraId="7A91DAD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48844F4E"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16E332F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lastRenderedPageBreak/>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2527CA9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948D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17F4F9E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2C23F142"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79EB2F6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4E85F4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41233FE" w14:textId="77777777" w:rsidR="00303FAC" w:rsidRPr="006A7A78" w:rsidRDefault="00303FAC" w:rsidP="006A7A78">
      <w:pPr>
        <w:pStyle w:val="Zkladntext2"/>
        <w:ind w:left="885"/>
        <w:rPr>
          <w:rFonts w:ascii="Garamond" w:hAnsi="Garamond"/>
          <w:szCs w:val="22"/>
        </w:rPr>
      </w:pPr>
    </w:p>
    <w:p w14:paraId="49614F78"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35329146" w14:textId="77777777" w:rsidR="00303FAC" w:rsidRPr="006A7A78" w:rsidRDefault="00303FAC" w:rsidP="006A7A78">
      <w:pPr>
        <w:pStyle w:val="Zkladntext2"/>
        <w:ind w:left="885"/>
        <w:rPr>
          <w:rFonts w:ascii="Garamond" w:hAnsi="Garamond"/>
          <w:szCs w:val="22"/>
        </w:rPr>
      </w:pPr>
    </w:p>
    <w:p w14:paraId="6FFC0CBC"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33816E20" w14:textId="77777777" w:rsidR="00D0239B" w:rsidRDefault="00D0239B" w:rsidP="00D0239B">
      <w:pPr>
        <w:pStyle w:val="Odstavecseseznamem"/>
        <w:rPr>
          <w:rFonts w:ascii="Garamond" w:hAnsi="Garamond"/>
          <w:szCs w:val="22"/>
        </w:rPr>
      </w:pPr>
    </w:p>
    <w:p w14:paraId="076A95C6"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1F007FBC" w14:textId="77777777" w:rsidR="00303FAC" w:rsidRPr="00EE6678" w:rsidRDefault="00303FAC" w:rsidP="00D0239B">
      <w:pPr>
        <w:pStyle w:val="Zkladntext2"/>
        <w:rPr>
          <w:rFonts w:ascii="Garamond" w:hAnsi="Garamond"/>
          <w:szCs w:val="22"/>
          <w:highlight w:val="green"/>
        </w:rPr>
      </w:pPr>
    </w:p>
    <w:p w14:paraId="7131089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01246D85"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6D8A2BCE"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8BF694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1236E6A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vytýčení tras technické infrastruktury v místě jejich střetu se stavbou,</w:t>
      </w:r>
    </w:p>
    <w:p w14:paraId="5F3BFD18"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1B696CCB"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67F70E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521A2601"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5030CC07"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7B10164F"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3334D8E0"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0D70CCBD"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3B6B2D7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19BB76DC"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7CBA6D8"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6ACC8CE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4464AFE" w14:textId="77777777" w:rsidR="00DF6323" w:rsidRPr="00774DE2" w:rsidRDefault="00DF6323" w:rsidP="006A7A78">
      <w:pPr>
        <w:jc w:val="both"/>
        <w:rPr>
          <w:rFonts w:ascii="Garamond" w:hAnsi="Garamond"/>
          <w:sz w:val="22"/>
          <w:szCs w:val="22"/>
        </w:rPr>
      </w:pPr>
    </w:p>
    <w:p w14:paraId="57B7BA6E"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3E77E4BA" w14:textId="77777777" w:rsidR="00DF6323" w:rsidRPr="00774DE2" w:rsidRDefault="00DF6323" w:rsidP="006A7A78">
      <w:pPr>
        <w:jc w:val="both"/>
        <w:rPr>
          <w:rFonts w:ascii="Garamond" w:hAnsi="Garamond"/>
          <w:b/>
          <w:sz w:val="22"/>
          <w:szCs w:val="22"/>
        </w:rPr>
      </w:pPr>
    </w:p>
    <w:p w14:paraId="188E9A73"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31C7F051"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5E5B124A"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66D989E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428D62A0"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w:t>
      </w:r>
      <w:r w:rsidRPr="006A7A78">
        <w:rPr>
          <w:rFonts w:ascii="Garamond" w:hAnsi="Garamond"/>
          <w:szCs w:val="22"/>
        </w:rPr>
        <w:lastRenderedPageBreak/>
        <w:t xml:space="preserve">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450D74EF" w14:textId="77777777" w:rsidR="00DF6323" w:rsidRPr="00774DE2" w:rsidRDefault="00DF6323" w:rsidP="006A7A78">
      <w:pPr>
        <w:keepNext/>
        <w:jc w:val="center"/>
        <w:outlineLvl w:val="5"/>
        <w:rPr>
          <w:rFonts w:ascii="Garamond" w:hAnsi="Garamond"/>
          <w:b/>
          <w:sz w:val="22"/>
          <w:szCs w:val="22"/>
        </w:rPr>
      </w:pPr>
    </w:p>
    <w:p w14:paraId="304BC260"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656CB6A3" w14:textId="77777777" w:rsidR="00DF6323" w:rsidRPr="00774DE2" w:rsidRDefault="00DF6323" w:rsidP="006A7A78">
      <w:pPr>
        <w:rPr>
          <w:rFonts w:ascii="Garamond" w:hAnsi="Garamond"/>
          <w:sz w:val="22"/>
          <w:szCs w:val="22"/>
        </w:rPr>
      </w:pPr>
    </w:p>
    <w:p w14:paraId="16A77C49" w14:textId="6CDE5898"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běžící ode dne řádného protokolárního převzetí Díla objednatelem, a to v </w:t>
      </w:r>
      <w:r w:rsidRPr="00513F1D">
        <w:rPr>
          <w:rFonts w:ascii="Garamond" w:hAnsi="Garamond"/>
          <w:szCs w:val="22"/>
        </w:rPr>
        <w:t xml:space="preserve">délce </w:t>
      </w:r>
      <w:r w:rsidR="00C85F31" w:rsidRPr="002B3A00">
        <w:rPr>
          <w:rFonts w:ascii="Garamond" w:hAnsi="Garamond"/>
          <w:b/>
          <w:szCs w:val="22"/>
        </w:rPr>
        <w:t>36</w:t>
      </w:r>
      <w:r w:rsidRPr="002B3A00">
        <w:rPr>
          <w:rFonts w:ascii="Garamond" w:hAnsi="Garamond"/>
          <w:b/>
          <w:szCs w:val="22"/>
        </w:rPr>
        <w:t xml:space="preserve"> měsíců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3257B3AB"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699474F8"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7F5843B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782B3D83"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2DE3D00A"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17B0D671" w14:textId="77777777" w:rsidR="00DF6323" w:rsidRPr="00774DE2" w:rsidRDefault="00DF6323" w:rsidP="006A7A78">
      <w:pPr>
        <w:ind w:left="720" w:hanging="720"/>
        <w:jc w:val="both"/>
        <w:rPr>
          <w:rFonts w:ascii="Garamond" w:hAnsi="Garamond"/>
          <w:sz w:val="22"/>
          <w:szCs w:val="22"/>
        </w:rPr>
      </w:pPr>
    </w:p>
    <w:p w14:paraId="761F797A"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308421A7" w14:textId="77777777" w:rsidR="00DF6323" w:rsidRPr="00774DE2" w:rsidRDefault="00DF6323" w:rsidP="006A7A78">
      <w:pPr>
        <w:jc w:val="both"/>
        <w:rPr>
          <w:rFonts w:ascii="Garamond" w:hAnsi="Garamond"/>
          <w:b/>
          <w:sz w:val="22"/>
          <w:szCs w:val="22"/>
        </w:rPr>
      </w:pPr>
    </w:p>
    <w:p w14:paraId="580BBF8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55BFC9A1"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39A6FDAE"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565ECE08"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lastRenderedPageBreak/>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0E12F03C"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0796F3C9" w14:textId="77777777" w:rsidR="00DF6323" w:rsidRPr="00774DE2" w:rsidRDefault="00DF6323" w:rsidP="006A7A78">
      <w:pPr>
        <w:ind w:left="705" w:hanging="705"/>
        <w:jc w:val="both"/>
        <w:rPr>
          <w:rFonts w:ascii="Garamond" w:hAnsi="Garamond"/>
          <w:sz w:val="22"/>
          <w:szCs w:val="22"/>
        </w:rPr>
      </w:pPr>
    </w:p>
    <w:p w14:paraId="45130C28"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06C645D5" w14:textId="77777777" w:rsidR="00DF6323" w:rsidRPr="00774DE2" w:rsidRDefault="00DF6323" w:rsidP="006A7A78">
      <w:pPr>
        <w:jc w:val="both"/>
        <w:rPr>
          <w:rFonts w:ascii="Garamond" w:hAnsi="Garamond"/>
          <w:sz w:val="22"/>
          <w:szCs w:val="22"/>
        </w:rPr>
      </w:pPr>
    </w:p>
    <w:p w14:paraId="7F71B40C"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48152EFD"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6FB878D9"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13010DFA"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2A81EE16"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559799A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3EEAFC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66DB2948"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00CB98E2"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1DB4D4E5"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3D5810E9" w14:textId="77777777" w:rsidR="00DF6323" w:rsidRPr="00774DE2" w:rsidRDefault="00DF6323" w:rsidP="006A7A78">
      <w:pPr>
        <w:ind w:left="709" w:hanging="709"/>
        <w:jc w:val="both"/>
        <w:rPr>
          <w:rFonts w:ascii="Garamond" w:hAnsi="Garamond"/>
          <w:color w:val="FF0000"/>
          <w:sz w:val="22"/>
          <w:szCs w:val="22"/>
        </w:rPr>
      </w:pPr>
    </w:p>
    <w:p w14:paraId="768D9711"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30E95639" w14:textId="77777777" w:rsidR="00DF6323" w:rsidRPr="00774DE2" w:rsidRDefault="00DF6323" w:rsidP="006A7A78">
      <w:pPr>
        <w:ind w:left="1425"/>
        <w:jc w:val="both"/>
        <w:rPr>
          <w:rFonts w:ascii="Garamond" w:hAnsi="Garamond"/>
          <w:sz w:val="22"/>
          <w:szCs w:val="22"/>
        </w:rPr>
      </w:pPr>
    </w:p>
    <w:p w14:paraId="029D83AE"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15BD0"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44D1CBCC" w14:textId="77777777" w:rsidR="006C3316" w:rsidRPr="006C3316" w:rsidRDefault="006C3316" w:rsidP="006C3316">
      <w:pPr>
        <w:pStyle w:val="Zkladntextodsazen3"/>
        <w:snapToGrid w:val="0"/>
        <w:spacing w:after="60"/>
        <w:rPr>
          <w:rFonts w:ascii="Garamond" w:hAnsi="Garamond"/>
          <w:szCs w:val="22"/>
        </w:rPr>
      </w:pPr>
    </w:p>
    <w:p w14:paraId="3F843344" w14:textId="77777777" w:rsidR="006C3316" w:rsidRDefault="006C3316" w:rsidP="006C3316">
      <w:pPr>
        <w:pStyle w:val="Nadpis1"/>
        <w:jc w:val="center"/>
        <w:rPr>
          <w:rFonts w:ascii="Garamond" w:hAnsi="Garamond"/>
          <w:szCs w:val="22"/>
        </w:rPr>
      </w:pPr>
      <w:r w:rsidRPr="006C3316">
        <w:rPr>
          <w:rFonts w:ascii="Garamond" w:hAnsi="Garamond"/>
          <w:szCs w:val="22"/>
        </w:rPr>
        <w:t>XIII.  Zvláštní ujednání – účinnost smlouvy</w:t>
      </w:r>
    </w:p>
    <w:p w14:paraId="4DAF8F98" w14:textId="77777777" w:rsidR="006C3316" w:rsidRPr="006C3316" w:rsidRDefault="006C3316" w:rsidP="006C3316"/>
    <w:p w14:paraId="63249687" w14:textId="77777777" w:rsidR="00053588" w:rsidRDefault="006C3316" w:rsidP="00053588">
      <w:pPr>
        <w:pStyle w:val="Nadpis1"/>
        <w:spacing w:after="60"/>
        <w:jc w:val="both"/>
        <w:rPr>
          <w:rFonts w:ascii="Garamond" w:hAnsi="Garamond"/>
          <w:b w:val="0"/>
          <w:szCs w:val="22"/>
        </w:rPr>
      </w:pPr>
      <w:r>
        <w:rPr>
          <w:rFonts w:ascii="Garamond" w:hAnsi="Garamond"/>
          <w:b w:val="0"/>
          <w:szCs w:val="22"/>
        </w:rPr>
        <w:t>13</w:t>
      </w:r>
      <w:r w:rsidR="00053588" w:rsidRPr="00CA162F">
        <w:rPr>
          <w:rFonts w:ascii="Garamond" w:hAnsi="Garamond"/>
          <w:b w:val="0"/>
          <w:szCs w:val="22"/>
        </w:rPr>
        <w:t>.1</w:t>
      </w:r>
      <w:r>
        <w:rPr>
          <w:rFonts w:ascii="Garamond" w:hAnsi="Garamond"/>
          <w:b w:val="0"/>
          <w:szCs w:val="22"/>
        </w:rPr>
        <w:t>.</w:t>
      </w:r>
      <w:r w:rsidR="00053588">
        <w:rPr>
          <w:rFonts w:ascii="Garamond" w:hAnsi="Garamond"/>
          <w:szCs w:val="22"/>
        </w:rPr>
        <w:tab/>
      </w:r>
      <w:r w:rsidR="00053588" w:rsidRPr="00F54452">
        <w:rPr>
          <w:rFonts w:ascii="Garamond" w:hAnsi="Garamond"/>
          <w:szCs w:val="22"/>
        </w:rPr>
        <w:t>Tato smlouva nabývá platnosti okamžikem jejího podpisu oběma smluvními stranami</w:t>
      </w:r>
      <w:r w:rsidR="00053588" w:rsidRPr="00F54452">
        <w:rPr>
          <w:rFonts w:ascii="Garamond" w:hAnsi="Garamond"/>
          <w:b w:val="0"/>
          <w:szCs w:val="22"/>
        </w:rPr>
        <w:t>.</w:t>
      </w:r>
    </w:p>
    <w:p w14:paraId="0DAFB0D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.2</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Smluvní strany ve smyslu ustanovení § 548 odst. 2 občanského zákoníku výslovně sjednávají odkládací podmínku, kdy </w:t>
      </w:r>
      <w:r w:rsidR="00053588" w:rsidRPr="00F54452">
        <w:rPr>
          <w:rFonts w:ascii="Garamond" w:hAnsi="Garamond"/>
          <w:szCs w:val="22"/>
        </w:rPr>
        <w:t>tato smlouva nabývá účinnosti dnem, kdy objednatel předá staveniště zhotoviteli</w:t>
      </w:r>
      <w:r w:rsidR="00053588" w:rsidRPr="00F54452">
        <w:rPr>
          <w:rFonts w:ascii="Garamond" w:hAnsi="Garamond"/>
          <w:b w:val="0"/>
          <w:szCs w:val="22"/>
        </w:rPr>
        <w:t xml:space="preserve">. Dále </w:t>
      </w:r>
      <w:r w:rsidR="00053588" w:rsidRPr="00F54452">
        <w:rPr>
          <w:rFonts w:ascii="Garamond" w:hAnsi="Garamond"/>
          <w:b w:val="0"/>
          <w:szCs w:val="22"/>
        </w:rPr>
        <w:lastRenderedPageBreak/>
        <w:t xml:space="preserve">smluvní strany sjednávají, že </w:t>
      </w:r>
      <w:r w:rsidR="00053588" w:rsidRPr="00F54452">
        <w:rPr>
          <w:rFonts w:ascii="Garamond" w:hAnsi="Garamond"/>
          <w:szCs w:val="22"/>
        </w:rPr>
        <w:t>staveniště smí být předáno objednatelem zhotoviteli nejdříve po schválení finančních prostředků předmětného projektu</w:t>
      </w:r>
      <w:r w:rsidR="00053588" w:rsidRPr="00F54452">
        <w:rPr>
          <w:rFonts w:ascii="Garamond" w:hAnsi="Garamond"/>
          <w:b w:val="0"/>
          <w:szCs w:val="22"/>
        </w:rPr>
        <w:t xml:space="preserve">. </w:t>
      </w:r>
    </w:p>
    <w:p w14:paraId="2820860B"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.3</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 xml:space="preserve">V případě, že ke schválení a obdržení finančních prostředků nedojde ani do 120 kalendářních dnů ode </w:t>
      </w:r>
      <w:proofErr w:type="gramStart"/>
      <w:r w:rsidR="00053588" w:rsidRPr="00F54452">
        <w:rPr>
          <w:rFonts w:ascii="Garamond" w:hAnsi="Garamond"/>
          <w:b w:val="0"/>
          <w:szCs w:val="22"/>
        </w:rPr>
        <w:t xml:space="preserve">dne </w:t>
      </w:r>
      <w:r w:rsidR="00053588">
        <w:rPr>
          <w:rFonts w:ascii="Garamond" w:hAnsi="Garamond"/>
          <w:b w:val="0"/>
          <w:szCs w:val="22"/>
        </w:rPr>
        <w:t xml:space="preserve"> </w:t>
      </w:r>
      <w:r w:rsidR="00053588" w:rsidRPr="00F54452">
        <w:rPr>
          <w:rFonts w:ascii="Garamond" w:hAnsi="Garamond"/>
          <w:b w:val="0"/>
          <w:szCs w:val="22"/>
        </w:rPr>
        <w:t>podpisu</w:t>
      </w:r>
      <w:proofErr w:type="gramEnd"/>
      <w:r w:rsidR="00053588" w:rsidRPr="00F54452">
        <w:rPr>
          <w:rFonts w:ascii="Garamond" w:hAnsi="Garamond"/>
          <w:b w:val="0"/>
          <w:szCs w:val="22"/>
        </w:rPr>
        <w:t xml:space="preserve"> této smlouvy a objednatel tak na realizaci Díla neobdrží příslušnou dotaci, platí, že se tato smlouva zrušuje, nedohodnou-li se smluvní strany jinak.</w:t>
      </w:r>
    </w:p>
    <w:p w14:paraId="02C32E97" w14:textId="77777777" w:rsidR="00053588" w:rsidRDefault="006C3316" w:rsidP="00053588">
      <w:pPr>
        <w:pStyle w:val="Nadpis1"/>
        <w:spacing w:after="60"/>
        <w:ind w:left="705" w:hanging="705"/>
        <w:jc w:val="both"/>
        <w:rPr>
          <w:rFonts w:ascii="Garamond" w:hAnsi="Garamond"/>
          <w:b w:val="0"/>
          <w:szCs w:val="22"/>
        </w:rPr>
      </w:pPr>
      <w:r>
        <w:rPr>
          <w:rFonts w:ascii="Garamond" w:hAnsi="Garamond"/>
          <w:b w:val="0"/>
          <w:szCs w:val="22"/>
        </w:rPr>
        <w:t>13</w:t>
      </w:r>
      <w:r w:rsidR="00053588">
        <w:rPr>
          <w:rFonts w:ascii="Garamond" w:hAnsi="Garamond"/>
          <w:b w:val="0"/>
          <w:szCs w:val="22"/>
        </w:rPr>
        <w:t>.4</w:t>
      </w:r>
      <w:r>
        <w:rPr>
          <w:rFonts w:ascii="Garamond" w:hAnsi="Garamond"/>
          <w:b w:val="0"/>
          <w:szCs w:val="22"/>
        </w:rPr>
        <w:t>.</w:t>
      </w:r>
      <w:r w:rsidR="00053588">
        <w:rPr>
          <w:rFonts w:ascii="Garamond" w:hAnsi="Garamond"/>
          <w:b w:val="0"/>
          <w:szCs w:val="22"/>
        </w:rPr>
        <w:t xml:space="preserve"> </w:t>
      </w:r>
      <w:r w:rsidR="00053588">
        <w:rPr>
          <w:rFonts w:ascii="Garamond" w:hAnsi="Garamond"/>
          <w:b w:val="0"/>
          <w:szCs w:val="22"/>
        </w:rPr>
        <w:tab/>
      </w:r>
      <w:r w:rsidR="00053588">
        <w:rPr>
          <w:rFonts w:ascii="Garamond" w:hAnsi="Garamond"/>
          <w:b w:val="0"/>
          <w:szCs w:val="22"/>
        </w:rPr>
        <w:tab/>
      </w:r>
      <w:r w:rsidR="00053588" w:rsidRPr="00F54452">
        <w:rPr>
          <w:rFonts w:ascii="Garamond" w:hAnsi="Garamond"/>
          <w:b w:val="0"/>
          <w:szCs w:val="22"/>
        </w:rPr>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14DEFB20" w14:textId="77777777" w:rsidR="00053588" w:rsidRDefault="006C3316" w:rsidP="00053588">
      <w:pPr>
        <w:ind w:left="705" w:hanging="705"/>
        <w:jc w:val="both"/>
        <w:rPr>
          <w:rFonts w:ascii="Garamond" w:hAnsi="Garamond"/>
          <w:sz w:val="22"/>
          <w:szCs w:val="22"/>
          <w:lang w:val="x-none" w:eastAsia="x-none"/>
        </w:rPr>
      </w:pPr>
      <w:r>
        <w:rPr>
          <w:rFonts w:ascii="Garamond" w:hAnsi="Garamond"/>
          <w:sz w:val="22"/>
          <w:szCs w:val="22"/>
        </w:rPr>
        <w:t>13</w:t>
      </w:r>
      <w:r w:rsidR="00053588" w:rsidRPr="006C3316">
        <w:rPr>
          <w:rFonts w:ascii="Garamond" w:hAnsi="Garamond"/>
          <w:sz w:val="22"/>
          <w:szCs w:val="22"/>
        </w:rPr>
        <w:t>.5</w:t>
      </w:r>
      <w:r>
        <w:rPr>
          <w:rFonts w:ascii="Garamond" w:hAnsi="Garamond"/>
          <w:sz w:val="22"/>
          <w:szCs w:val="22"/>
        </w:rPr>
        <w:t>.</w:t>
      </w:r>
      <w:r w:rsidR="00053588">
        <w:tab/>
      </w:r>
      <w:r w:rsidR="00053588">
        <w:tab/>
      </w:r>
      <w:r w:rsidR="00053588" w:rsidRPr="00F54452">
        <w:rPr>
          <w:rFonts w:ascii="Garamond" w:hAnsi="Garamond"/>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F54452">
        <w:rPr>
          <w:rFonts w:ascii="Garamond" w:hAnsi="Garamond"/>
          <w:sz w:val="22"/>
          <w:szCs w:val="22"/>
          <w:lang w:eastAsia="x-none"/>
        </w:rPr>
        <w:t>dodatku k této smlouvě</w:t>
      </w:r>
      <w:r w:rsidR="00053588" w:rsidRPr="00F54452">
        <w:rPr>
          <w:rFonts w:ascii="Garamond" w:hAnsi="Garamond"/>
          <w:sz w:val="22"/>
          <w:szCs w:val="22"/>
          <w:lang w:val="x-none" w:eastAsia="x-none"/>
        </w:rPr>
        <w:t>. V takovém případě pak neplnění původních termínů nezakládá nárok na uplatnění smluvní pokuty.</w:t>
      </w:r>
    </w:p>
    <w:p w14:paraId="4954AACE" w14:textId="77777777" w:rsidR="00452942" w:rsidRDefault="006C3316" w:rsidP="00452942">
      <w:pPr>
        <w:ind w:left="705" w:hanging="705"/>
        <w:jc w:val="both"/>
        <w:rPr>
          <w:rFonts w:ascii="Garamond" w:hAnsi="Garamond"/>
          <w:sz w:val="22"/>
          <w:szCs w:val="22"/>
          <w:lang w:val="x-none" w:eastAsia="x-none"/>
        </w:rPr>
      </w:pPr>
      <w:r>
        <w:rPr>
          <w:rFonts w:ascii="Garamond" w:hAnsi="Garamond"/>
          <w:sz w:val="22"/>
          <w:szCs w:val="22"/>
          <w:lang w:eastAsia="x-none"/>
        </w:rPr>
        <w:t>13</w:t>
      </w:r>
      <w:r w:rsidR="00053588">
        <w:rPr>
          <w:rFonts w:ascii="Garamond" w:hAnsi="Garamond"/>
          <w:sz w:val="22"/>
          <w:szCs w:val="22"/>
          <w:lang w:eastAsia="x-none"/>
        </w:rPr>
        <w:t>.6</w:t>
      </w:r>
      <w:r>
        <w:rPr>
          <w:rFonts w:ascii="Garamond" w:hAnsi="Garamond"/>
          <w:sz w:val="22"/>
          <w:szCs w:val="22"/>
          <w:lang w:eastAsia="x-none"/>
        </w:rPr>
        <w:t>.</w:t>
      </w:r>
      <w:r w:rsidR="00053588">
        <w:rPr>
          <w:rFonts w:ascii="Garamond" w:hAnsi="Garamond"/>
          <w:sz w:val="22"/>
          <w:szCs w:val="22"/>
          <w:lang w:eastAsia="x-none"/>
        </w:rPr>
        <w:t xml:space="preserve"> </w:t>
      </w:r>
      <w:r w:rsidR="00053588">
        <w:rPr>
          <w:rFonts w:ascii="Garamond" w:hAnsi="Garamond"/>
          <w:sz w:val="22"/>
          <w:szCs w:val="22"/>
          <w:lang w:eastAsia="x-none"/>
        </w:rPr>
        <w:tab/>
      </w:r>
      <w:r w:rsidR="00053588" w:rsidRPr="00F54452">
        <w:rPr>
          <w:rFonts w:ascii="Garamond" w:hAnsi="Garamond"/>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52942">
        <w:rPr>
          <w:rFonts w:ascii="Garamond" w:hAnsi="Garamond"/>
          <w:b/>
          <w:sz w:val="22"/>
          <w:szCs w:val="22"/>
          <w:lang w:val="x-none" w:eastAsia="x-none"/>
        </w:rPr>
        <w:t>smluvní strany</w:t>
      </w:r>
      <w:r w:rsidR="00053588" w:rsidRPr="00F54452">
        <w:rPr>
          <w:rFonts w:ascii="Garamond" w:hAnsi="Garamond"/>
          <w:sz w:val="22"/>
          <w:szCs w:val="22"/>
          <w:lang w:val="x-none" w:eastAsia="x-none"/>
        </w:rPr>
        <w:t xml:space="preserve"> písemně informovat.</w:t>
      </w:r>
    </w:p>
    <w:p w14:paraId="502989CF" w14:textId="77777777" w:rsidR="00452942" w:rsidRDefault="00452942" w:rsidP="00452942">
      <w:pPr>
        <w:ind w:left="705" w:hanging="705"/>
        <w:jc w:val="both"/>
        <w:rPr>
          <w:rFonts w:ascii="Garamond" w:hAnsi="Garamond"/>
          <w:sz w:val="22"/>
          <w:szCs w:val="22"/>
          <w:lang w:val="x-none" w:eastAsia="x-none"/>
        </w:rPr>
      </w:pPr>
    </w:p>
    <w:p w14:paraId="6498B665"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19A259E" w14:textId="77777777" w:rsidR="00621297" w:rsidRDefault="00621297" w:rsidP="00621297">
      <w:pPr>
        <w:jc w:val="both"/>
        <w:rPr>
          <w:rFonts w:ascii="Garamond" w:hAnsi="Garamond"/>
          <w:b/>
          <w:sz w:val="22"/>
          <w:szCs w:val="22"/>
        </w:rPr>
      </w:pPr>
    </w:p>
    <w:p w14:paraId="21A211F1" w14:textId="77777777" w:rsidR="00621297" w:rsidRDefault="00621297" w:rsidP="002B3A00">
      <w:pPr>
        <w:ind w:left="705" w:hanging="705"/>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 xml:space="preserve">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w:t>
      </w:r>
      <w:r w:rsidR="00062AA1" w:rsidRPr="002B3A00">
        <w:rPr>
          <w:rFonts w:ascii="Garamond" w:hAnsi="Garamond"/>
          <w:sz w:val="22"/>
          <w:szCs w:val="22"/>
          <w:lang w:val="x-none" w:eastAsia="x-none"/>
        </w:rPr>
        <w:t>uděluje</w:t>
      </w:r>
      <w:r w:rsidR="00062AA1" w:rsidRPr="00395BF9">
        <w:rPr>
          <w:rFonts w:ascii="Garamond" w:hAnsi="Garamond"/>
          <w:sz w:val="22"/>
          <w:szCs w:val="22"/>
        </w:rPr>
        <w:t xml:space="preserv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61970179" w14:textId="77777777" w:rsidR="00621297" w:rsidRDefault="00621297" w:rsidP="00621297">
      <w:pPr>
        <w:jc w:val="both"/>
        <w:rPr>
          <w:rFonts w:ascii="Garamond" w:hAnsi="Garamond"/>
          <w:sz w:val="22"/>
          <w:szCs w:val="22"/>
        </w:rPr>
      </w:pPr>
    </w:p>
    <w:p w14:paraId="79205E43" w14:textId="77777777" w:rsidR="00621297" w:rsidRDefault="00621297" w:rsidP="002B3A00">
      <w:pPr>
        <w:ind w:left="705" w:hanging="705"/>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3"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xml:space="preserve">. Poskytnutí osobních údajů </w:t>
      </w:r>
      <w:r w:rsidR="006C3316" w:rsidRPr="002B3A00">
        <w:rPr>
          <w:rFonts w:ascii="Garamond" w:hAnsi="Garamond"/>
          <w:sz w:val="22"/>
          <w:szCs w:val="22"/>
          <w:lang w:val="x-none" w:eastAsia="x-none"/>
        </w:rPr>
        <w:t>zhotovitele</w:t>
      </w:r>
      <w:r w:rsidR="006C3316" w:rsidRPr="00621297">
        <w:rPr>
          <w:rFonts w:ascii="Garamond" w:hAnsi="Garamond"/>
          <w:sz w:val="22"/>
          <w:szCs w:val="22"/>
        </w:rPr>
        <w:t xml:space="preserve"> je požadováno z důvodu, že jsou tyto nezbytné pro plnění závazků objednatele, případně jejich poskytnutí vyžaduje zákon.</w:t>
      </w:r>
    </w:p>
    <w:p w14:paraId="69CD3257" w14:textId="77777777" w:rsidR="00621297" w:rsidRDefault="00621297" w:rsidP="00621297">
      <w:pPr>
        <w:jc w:val="both"/>
        <w:rPr>
          <w:rFonts w:ascii="Garamond" w:hAnsi="Garamond"/>
          <w:sz w:val="22"/>
          <w:szCs w:val="22"/>
        </w:rPr>
      </w:pPr>
    </w:p>
    <w:p w14:paraId="00111325"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2A181642" w14:textId="77777777" w:rsidR="00621297" w:rsidRDefault="00621297" w:rsidP="00621297">
      <w:pPr>
        <w:jc w:val="center"/>
        <w:rPr>
          <w:rFonts w:ascii="Garamond" w:hAnsi="Garamond"/>
          <w:b/>
          <w:sz w:val="22"/>
          <w:szCs w:val="22"/>
        </w:rPr>
      </w:pPr>
    </w:p>
    <w:p w14:paraId="791AB512"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10A16BE1"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1BB43F6D" w14:textId="77777777" w:rsidR="00621297" w:rsidRDefault="00621297" w:rsidP="002B448F">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2B448F" w:rsidRPr="00E4642F">
        <w:rPr>
          <w:rFonts w:ascii="Garamond" w:hAnsi="Garamond"/>
          <w:sz w:val="22"/>
          <w:szCs w:val="22"/>
        </w:rPr>
        <w:t>Smlouva je vyhotovena ve formě elektronického originálu s elektronickými podpisy oprávněných osob smluvních stran.</w:t>
      </w:r>
      <w:r w:rsidR="007C2BEF" w:rsidRPr="00801289">
        <w:rPr>
          <w:rFonts w:ascii="Garamond" w:hAnsi="Garamond"/>
          <w:sz w:val="22"/>
          <w:szCs w:val="22"/>
        </w:rPr>
        <w:t xml:space="preserve"> </w:t>
      </w:r>
    </w:p>
    <w:p w14:paraId="6CF20446"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1B9ADCCE"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F15898E"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184AC157"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06E7D54A" w14:textId="77777777" w:rsidR="00621297" w:rsidRDefault="00621297" w:rsidP="00621297">
      <w:pPr>
        <w:jc w:val="both"/>
        <w:rPr>
          <w:rFonts w:ascii="Garamond" w:hAnsi="Garamond"/>
          <w:sz w:val="22"/>
          <w:szCs w:val="22"/>
        </w:rPr>
      </w:pPr>
      <w:r>
        <w:rPr>
          <w:rFonts w:ascii="Garamond" w:hAnsi="Garamond"/>
          <w:sz w:val="22"/>
          <w:szCs w:val="22"/>
        </w:rPr>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06EE3195" w14:textId="77777777" w:rsidR="00621297" w:rsidRDefault="00621297" w:rsidP="00621297">
      <w:pPr>
        <w:ind w:left="705" w:hanging="705"/>
        <w:jc w:val="both"/>
        <w:rPr>
          <w:rFonts w:ascii="Garamond" w:hAnsi="Garamond"/>
          <w:sz w:val="22"/>
          <w:szCs w:val="22"/>
        </w:rPr>
      </w:pPr>
      <w:r>
        <w:rPr>
          <w:rFonts w:ascii="Garamond" w:hAnsi="Garamond"/>
          <w:sz w:val="22"/>
          <w:szCs w:val="22"/>
        </w:rPr>
        <w:lastRenderedPageBreak/>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7AF0CF5B"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2945F53A" w14:textId="5B1C1177" w:rsidR="00DF6323" w:rsidRPr="00774DE2" w:rsidRDefault="00DF6323" w:rsidP="006A7A78">
      <w:pPr>
        <w:jc w:val="both"/>
        <w:rPr>
          <w:rFonts w:ascii="Garamond" w:hAnsi="Garamond"/>
          <w:i/>
          <w:sz w:val="22"/>
          <w:szCs w:val="22"/>
        </w:rPr>
      </w:pPr>
      <w:r w:rsidRPr="00774DE2">
        <w:rPr>
          <w:rFonts w:ascii="Garamond" w:hAnsi="Garamond"/>
          <w:i/>
          <w:sz w:val="22"/>
          <w:szCs w:val="22"/>
        </w:rPr>
        <w:t xml:space="preserve"> </w:t>
      </w:r>
    </w:p>
    <w:p w14:paraId="21739069" w14:textId="77777777" w:rsidR="008F647E" w:rsidRDefault="008F647E" w:rsidP="008F647E">
      <w:pPr>
        <w:ind w:left="708"/>
        <w:jc w:val="both"/>
        <w:rPr>
          <w:rFonts w:ascii="Garamond" w:hAnsi="Garamond"/>
          <w:sz w:val="22"/>
          <w:szCs w:val="22"/>
        </w:rPr>
      </w:pPr>
      <w:r>
        <w:rPr>
          <w:rFonts w:ascii="Garamond" w:hAnsi="Garamond"/>
          <w:sz w:val="22"/>
          <w:szCs w:val="22"/>
        </w:rPr>
        <w:t>Přílohy uložené v písemné podobě u zadavatele</w:t>
      </w:r>
    </w:p>
    <w:p w14:paraId="6977BF3E" w14:textId="28B06B99"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 xml:space="preserve">Zadávací řízení </w:t>
      </w:r>
      <w:r w:rsidRPr="002B3A00">
        <w:rPr>
          <w:rFonts w:ascii="Garamond" w:hAnsi="Garamond"/>
          <w:sz w:val="22"/>
          <w:szCs w:val="22"/>
          <w:highlight w:val="yellow"/>
        </w:rPr>
        <w:t>č.   /MR/SÚ/202</w:t>
      </w:r>
      <w:r w:rsidR="00E513FC" w:rsidRPr="002B3A00">
        <w:rPr>
          <w:rFonts w:ascii="Garamond" w:hAnsi="Garamond"/>
          <w:sz w:val="22"/>
          <w:szCs w:val="22"/>
          <w:highlight w:val="yellow"/>
        </w:rPr>
        <w:t>3</w:t>
      </w:r>
      <w:r w:rsidRPr="002B3A00">
        <w:rPr>
          <w:rFonts w:ascii="Garamond" w:hAnsi="Garamond"/>
          <w:sz w:val="22"/>
          <w:szCs w:val="22"/>
        </w:rPr>
        <w:t xml:space="preserve">      </w:t>
      </w:r>
    </w:p>
    <w:p w14:paraId="31F0A915"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Zadávací dokumentace (vč. všech příloh)</w:t>
      </w:r>
    </w:p>
    <w:p w14:paraId="78935242" w14:textId="77777777" w:rsidR="008F647E" w:rsidRDefault="008F647E" w:rsidP="008F647E">
      <w:pPr>
        <w:pStyle w:val="Odstavecseseznamem"/>
        <w:numPr>
          <w:ilvl w:val="0"/>
          <w:numId w:val="27"/>
        </w:numPr>
        <w:jc w:val="both"/>
        <w:rPr>
          <w:rFonts w:ascii="Garamond" w:hAnsi="Garamond"/>
          <w:iCs/>
          <w:sz w:val="22"/>
          <w:szCs w:val="22"/>
        </w:rPr>
      </w:pPr>
      <w:r>
        <w:rPr>
          <w:rFonts w:ascii="Garamond" w:hAnsi="Garamond"/>
          <w:sz w:val="22"/>
          <w:szCs w:val="22"/>
        </w:rPr>
        <w:t>Nabídka zhotovitele (včetně položkové kalkulace)</w:t>
      </w:r>
    </w:p>
    <w:p w14:paraId="7BDD8C6F" w14:textId="5A0E6496" w:rsidR="00C82C8F" w:rsidRPr="00774DE2" w:rsidRDefault="00C82C8F" w:rsidP="008F647E">
      <w:pPr>
        <w:ind w:left="708"/>
        <w:jc w:val="both"/>
        <w:rPr>
          <w:rFonts w:ascii="Garamond" w:hAnsi="Garamond"/>
          <w:i/>
          <w:iCs/>
          <w:sz w:val="22"/>
          <w:szCs w:val="22"/>
        </w:rPr>
      </w:pPr>
    </w:p>
    <w:p w14:paraId="7D617169" w14:textId="77777777" w:rsidR="00303E17" w:rsidRPr="00774DE2" w:rsidRDefault="00303E17" w:rsidP="00303E17">
      <w:pPr>
        <w:ind w:left="1068"/>
        <w:jc w:val="both"/>
        <w:rPr>
          <w:rFonts w:ascii="Garamond" w:hAnsi="Garamond"/>
          <w:i/>
          <w:iCs/>
          <w:sz w:val="22"/>
        </w:rPr>
      </w:pPr>
    </w:p>
    <w:p w14:paraId="1E48C959" w14:textId="77777777" w:rsidR="00C82C8F" w:rsidRPr="00774DE2" w:rsidRDefault="00C82C8F" w:rsidP="00C82C8F">
      <w:pPr>
        <w:jc w:val="both"/>
        <w:rPr>
          <w:rFonts w:ascii="Garamond" w:hAnsi="Garamond"/>
          <w:i/>
          <w:iCs/>
          <w:sz w:val="22"/>
        </w:rPr>
      </w:pPr>
    </w:p>
    <w:p w14:paraId="69612D14" w14:textId="77777777" w:rsidR="007269E6" w:rsidRPr="00774DE2" w:rsidRDefault="000C6B2C" w:rsidP="007269E6">
      <w:pPr>
        <w:jc w:val="both"/>
        <w:rPr>
          <w:rFonts w:ascii="Garamond" w:hAnsi="Garamond"/>
          <w:sz w:val="22"/>
        </w:rPr>
      </w:pPr>
      <w:r w:rsidRPr="00774DE2">
        <w:rPr>
          <w:rFonts w:ascii="Garamond" w:hAnsi="Garamond"/>
        </w:rPr>
        <w:t xml:space="preserve">            </w:t>
      </w:r>
    </w:p>
    <w:p w14:paraId="500B389F"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7743117" w14:textId="77777777" w:rsidTr="00782757">
        <w:tc>
          <w:tcPr>
            <w:tcW w:w="5030" w:type="dxa"/>
            <w:shd w:val="clear" w:color="auto" w:fill="auto"/>
          </w:tcPr>
          <w:p w14:paraId="59881C3A" w14:textId="2FE65C2B" w:rsidR="007C2BEF" w:rsidRPr="002B3A00" w:rsidRDefault="002B3A00" w:rsidP="00782757">
            <w:pPr>
              <w:ind w:left="720" w:hanging="720"/>
              <w:jc w:val="both"/>
              <w:rPr>
                <w:rFonts w:ascii="Garamond" w:hAnsi="Garamond"/>
                <w:bCs/>
                <w:sz w:val="22"/>
              </w:rPr>
            </w:pPr>
            <w:r w:rsidRPr="002B3A00">
              <w:rPr>
                <w:rFonts w:ascii="Garamond" w:hAnsi="Garamond"/>
                <w:bCs/>
                <w:sz w:val="22"/>
              </w:rPr>
              <w:t>V Sokolově</w:t>
            </w:r>
          </w:p>
          <w:p w14:paraId="55AFCF8F" w14:textId="77777777" w:rsidR="007C2BEF" w:rsidRPr="00F9383D" w:rsidRDefault="007C2BEF" w:rsidP="00782757">
            <w:pPr>
              <w:jc w:val="both"/>
              <w:rPr>
                <w:rFonts w:ascii="Garamond" w:hAnsi="Garamond"/>
                <w:sz w:val="22"/>
              </w:rPr>
            </w:pPr>
          </w:p>
          <w:p w14:paraId="54BA8FC4" w14:textId="77777777" w:rsidR="007C2BEF" w:rsidRPr="00F9383D" w:rsidRDefault="007C2BEF" w:rsidP="00782757">
            <w:pPr>
              <w:jc w:val="both"/>
              <w:rPr>
                <w:rFonts w:ascii="Garamond" w:hAnsi="Garamond"/>
                <w:sz w:val="22"/>
              </w:rPr>
            </w:pPr>
          </w:p>
          <w:p w14:paraId="142A44D9" w14:textId="77777777" w:rsidR="007C2BEF" w:rsidRPr="00F9383D" w:rsidRDefault="007C2BEF" w:rsidP="00782757">
            <w:pPr>
              <w:jc w:val="both"/>
              <w:rPr>
                <w:rFonts w:ascii="Garamond" w:hAnsi="Garamond"/>
                <w:sz w:val="22"/>
              </w:rPr>
            </w:pPr>
          </w:p>
          <w:p w14:paraId="349FE8DD" w14:textId="77777777" w:rsidR="007C2BEF" w:rsidRPr="00F9383D" w:rsidRDefault="007C2BEF" w:rsidP="00782757">
            <w:pPr>
              <w:jc w:val="both"/>
              <w:rPr>
                <w:rFonts w:ascii="Garamond" w:hAnsi="Garamond"/>
                <w:sz w:val="22"/>
              </w:rPr>
            </w:pPr>
          </w:p>
        </w:tc>
        <w:tc>
          <w:tcPr>
            <w:tcW w:w="5031" w:type="dxa"/>
            <w:shd w:val="clear" w:color="auto" w:fill="auto"/>
          </w:tcPr>
          <w:p w14:paraId="75B52A51" w14:textId="336A9764" w:rsidR="007C2BEF" w:rsidRPr="00F9383D" w:rsidRDefault="007C2BEF" w:rsidP="00782757">
            <w:pPr>
              <w:ind w:left="720" w:hanging="720"/>
              <w:jc w:val="both"/>
              <w:rPr>
                <w:rFonts w:ascii="Garamond" w:hAnsi="Garamond"/>
                <w:b/>
                <w:sz w:val="22"/>
              </w:rPr>
            </w:pPr>
            <w:r w:rsidRPr="00F9383D">
              <w:rPr>
                <w:rFonts w:ascii="Garamond" w:hAnsi="Garamond"/>
                <w:sz w:val="22"/>
              </w:rPr>
              <w:t>V……………</w:t>
            </w:r>
          </w:p>
          <w:p w14:paraId="422562EE" w14:textId="77777777" w:rsidR="007C2BEF" w:rsidRPr="00F9383D" w:rsidRDefault="007C2BEF" w:rsidP="00782757">
            <w:pPr>
              <w:jc w:val="both"/>
              <w:rPr>
                <w:rFonts w:ascii="Garamond" w:hAnsi="Garamond"/>
                <w:sz w:val="22"/>
              </w:rPr>
            </w:pPr>
          </w:p>
          <w:p w14:paraId="2F5127E4" w14:textId="77777777" w:rsidR="007C2BEF" w:rsidRPr="00F9383D" w:rsidRDefault="007C2BEF" w:rsidP="00782757">
            <w:pPr>
              <w:jc w:val="both"/>
              <w:rPr>
                <w:rFonts w:ascii="Garamond" w:hAnsi="Garamond"/>
                <w:sz w:val="22"/>
              </w:rPr>
            </w:pPr>
          </w:p>
        </w:tc>
      </w:tr>
      <w:tr w:rsidR="007C2BEF" w:rsidRPr="00F9383D" w14:paraId="67105034" w14:textId="77777777" w:rsidTr="00782757">
        <w:tc>
          <w:tcPr>
            <w:tcW w:w="5030" w:type="dxa"/>
            <w:shd w:val="clear" w:color="auto" w:fill="auto"/>
          </w:tcPr>
          <w:p w14:paraId="1F8C2257"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5E0E150E" w14:textId="77777777" w:rsidR="007C2BEF" w:rsidRPr="00782757" w:rsidRDefault="00E62F34" w:rsidP="00782757">
            <w:pPr>
              <w:rPr>
                <w:rFonts w:ascii="Garamond" w:hAnsi="Garamond"/>
                <w:b/>
                <w:sz w:val="22"/>
              </w:rPr>
            </w:pPr>
            <w:r>
              <w:rPr>
                <w:rFonts w:ascii="Garamond" w:hAnsi="Garamond"/>
                <w:b/>
                <w:sz w:val="22"/>
              </w:rPr>
              <w:t>Ing. Jiří Šlachta</w:t>
            </w:r>
          </w:p>
          <w:p w14:paraId="5D4AB5CB" w14:textId="77777777" w:rsidR="007C2BEF" w:rsidRPr="00F9383D" w:rsidRDefault="007C2BEF" w:rsidP="00782757">
            <w:pPr>
              <w:rPr>
                <w:rFonts w:ascii="Garamond" w:hAnsi="Garamond"/>
                <w:sz w:val="22"/>
              </w:rPr>
            </w:pPr>
            <w:r w:rsidRPr="00F9383D">
              <w:rPr>
                <w:rFonts w:ascii="Garamond" w:hAnsi="Garamond"/>
                <w:sz w:val="22"/>
              </w:rPr>
              <w:t>ředitel organizace</w:t>
            </w:r>
          </w:p>
          <w:p w14:paraId="162D0251"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57BEA189"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4747E2E1" w14:textId="77777777" w:rsidR="00513F1D" w:rsidRDefault="00513F1D" w:rsidP="00782757">
            <w:pPr>
              <w:jc w:val="both"/>
              <w:rPr>
                <w:rFonts w:ascii="Garamond" w:hAnsi="Garamond"/>
                <w:sz w:val="22"/>
              </w:rPr>
            </w:pPr>
          </w:p>
          <w:p w14:paraId="2BD7B0F9" w14:textId="77777777" w:rsidR="00513F1D" w:rsidRDefault="00513F1D" w:rsidP="00782757">
            <w:pPr>
              <w:jc w:val="both"/>
              <w:rPr>
                <w:rFonts w:ascii="Garamond" w:hAnsi="Garamond"/>
                <w:sz w:val="22"/>
              </w:rPr>
            </w:pPr>
          </w:p>
          <w:p w14:paraId="0CAD1521"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E1C416" w14:textId="77777777" w:rsidR="000C6B2C" w:rsidRPr="00774DE2" w:rsidRDefault="000C6B2C" w:rsidP="007C2BEF">
      <w:pPr>
        <w:ind w:left="720" w:hanging="720"/>
        <w:jc w:val="both"/>
        <w:rPr>
          <w:rFonts w:ascii="Garamond" w:hAnsi="Garamond"/>
        </w:rPr>
      </w:pPr>
    </w:p>
    <w:sectPr w:rsidR="000C6B2C" w:rsidRPr="00774DE2" w:rsidSect="00EE70C5">
      <w:headerReference w:type="default" r:id="rId14"/>
      <w:footerReference w:type="default" r:id="rId15"/>
      <w:footerReference w:type="first" r:id="rId16"/>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537E26" w14:textId="77777777" w:rsidR="005913BC" w:rsidRDefault="005913BC">
      <w:r>
        <w:separator/>
      </w:r>
    </w:p>
  </w:endnote>
  <w:endnote w:type="continuationSeparator" w:id="0">
    <w:p w14:paraId="0AAD71E4" w14:textId="77777777" w:rsidR="005913BC" w:rsidRDefault="00591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874DE5" w14:textId="77777777" w:rsidR="00345C89" w:rsidRDefault="00345C89">
    <w:pPr>
      <w:pStyle w:val="Zpat"/>
    </w:pPr>
    <w:r>
      <w:tab/>
      <w:t xml:space="preserve">- </w:t>
    </w:r>
    <w:r>
      <w:fldChar w:fldCharType="begin"/>
    </w:r>
    <w:r>
      <w:instrText xml:space="preserve"> PAGE </w:instrText>
    </w:r>
    <w:r>
      <w:fldChar w:fldCharType="separate"/>
    </w:r>
    <w:r w:rsidR="008F7077">
      <w:rPr>
        <w:noProof/>
      </w:rPr>
      <w:t>10</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0EEAF1"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2C8118" w14:textId="77777777" w:rsidR="005913BC" w:rsidRDefault="005913BC">
      <w:r>
        <w:separator/>
      </w:r>
    </w:p>
  </w:footnote>
  <w:footnote w:type="continuationSeparator" w:id="0">
    <w:p w14:paraId="6107F4B0" w14:textId="77777777" w:rsidR="005913BC" w:rsidRDefault="005913B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FE065E"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EA46515"/>
    <w:multiLevelType w:val="multilevel"/>
    <w:tmpl w:val="2CA29350"/>
    <w:lvl w:ilvl="0">
      <w:start w:val="1"/>
      <w:numFmt w:val="lowerLetter"/>
      <w:lvlText w:val="%1)"/>
      <w:lvlJc w:val="left"/>
      <w:pPr>
        <w:tabs>
          <w:tab w:val="num" w:pos="1068"/>
        </w:tabs>
        <w:ind w:left="1068" w:hanging="360"/>
      </w:pPr>
      <w:rPr>
        <w:rFonts w:ascii="Garamond" w:eastAsia="Times New Roman" w:hAnsi="Garamond" w:cs="Times New Roman"/>
        <w:sz w:val="22"/>
      </w:rPr>
    </w:lvl>
    <w:lvl w:ilvl="1">
      <w:start w:val="1"/>
      <w:numFmt w:val="bullet"/>
      <w:lvlText w:val="o"/>
      <w:lvlJc w:val="left"/>
      <w:pPr>
        <w:tabs>
          <w:tab w:val="num" w:pos="1788"/>
        </w:tabs>
        <w:ind w:left="1788" w:hanging="360"/>
      </w:pPr>
      <w:rPr>
        <w:rFonts w:ascii="Courier New" w:hAnsi="Courier New" w:cs="Courier New" w:hint="default"/>
      </w:rPr>
    </w:lvl>
    <w:lvl w:ilvl="2">
      <w:start w:val="1"/>
      <w:numFmt w:val="bullet"/>
      <w:lvlText w:val=""/>
      <w:lvlJc w:val="left"/>
      <w:pPr>
        <w:tabs>
          <w:tab w:val="num" w:pos="2508"/>
        </w:tabs>
        <w:ind w:left="2508" w:hanging="360"/>
      </w:pPr>
      <w:rPr>
        <w:rFonts w:ascii="Wingdings" w:hAnsi="Wingdings" w:cs="Wingdings" w:hint="default"/>
      </w:rPr>
    </w:lvl>
    <w:lvl w:ilvl="3">
      <w:start w:val="1"/>
      <w:numFmt w:val="bullet"/>
      <w:lvlText w:val=""/>
      <w:lvlJc w:val="left"/>
      <w:pPr>
        <w:tabs>
          <w:tab w:val="num" w:pos="3228"/>
        </w:tabs>
        <w:ind w:left="3228" w:hanging="360"/>
      </w:pPr>
      <w:rPr>
        <w:rFonts w:ascii="Symbol" w:hAnsi="Symbol" w:cs="Symbol" w:hint="default"/>
      </w:rPr>
    </w:lvl>
    <w:lvl w:ilvl="4">
      <w:start w:val="1"/>
      <w:numFmt w:val="bullet"/>
      <w:lvlText w:val="o"/>
      <w:lvlJc w:val="left"/>
      <w:pPr>
        <w:tabs>
          <w:tab w:val="num" w:pos="3948"/>
        </w:tabs>
        <w:ind w:left="3948" w:hanging="360"/>
      </w:pPr>
      <w:rPr>
        <w:rFonts w:ascii="Courier New" w:hAnsi="Courier New" w:cs="Courier New" w:hint="default"/>
      </w:rPr>
    </w:lvl>
    <w:lvl w:ilvl="5">
      <w:start w:val="1"/>
      <w:numFmt w:val="bullet"/>
      <w:lvlText w:val=""/>
      <w:lvlJc w:val="left"/>
      <w:pPr>
        <w:tabs>
          <w:tab w:val="num" w:pos="4668"/>
        </w:tabs>
        <w:ind w:left="4668" w:hanging="360"/>
      </w:pPr>
      <w:rPr>
        <w:rFonts w:ascii="Wingdings" w:hAnsi="Wingdings" w:cs="Wingdings" w:hint="default"/>
      </w:rPr>
    </w:lvl>
    <w:lvl w:ilvl="6">
      <w:start w:val="1"/>
      <w:numFmt w:val="bullet"/>
      <w:lvlText w:val=""/>
      <w:lvlJc w:val="left"/>
      <w:pPr>
        <w:tabs>
          <w:tab w:val="num" w:pos="5388"/>
        </w:tabs>
        <w:ind w:left="5388" w:hanging="360"/>
      </w:pPr>
      <w:rPr>
        <w:rFonts w:ascii="Symbol" w:hAnsi="Symbol" w:cs="Symbol" w:hint="default"/>
      </w:rPr>
    </w:lvl>
    <w:lvl w:ilvl="7">
      <w:start w:val="1"/>
      <w:numFmt w:val="bullet"/>
      <w:lvlText w:val="o"/>
      <w:lvlJc w:val="left"/>
      <w:pPr>
        <w:tabs>
          <w:tab w:val="num" w:pos="6108"/>
        </w:tabs>
        <w:ind w:left="6108" w:hanging="360"/>
      </w:pPr>
      <w:rPr>
        <w:rFonts w:ascii="Courier New" w:hAnsi="Courier New" w:cs="Courier New" w:hint="default"/>
      </w:rPr>
    </w:lvl>
    <w:lvl w:ilvl="8">
      <w:start w:val="1"/>
      <w:numFmt w:val="bullet"/>
      <w:lvlText w:val=""/>
      <w:lvlJc w:val="left"/>
      <w:pPr>
        <w:tabs>
          <w:tab w:val="num" w:pos="6828"/>
        </w:tabs>
        <w:ind w:left="6828" w:hanging="360"/>
      </w:pPr>
      <w:rPr>
        <w:rFonts w:ascii="Wingdings" w:hAnsi="Wingdings" w:cs="Wingdings" w:hint="default"/>
      </w:rPr>
    </w:lvl>
  </w:abstractNum>
  <w:abstractNum w:abstractNumId="8"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9"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10"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2"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3"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4"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8"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0"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1"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2" w15:restartNumberingAfterBreak="0">
    <w:nsid w:val="75A8718E"/>
    <w:multiLevelType w:val="multilevel"/>
    <w:tmpl w:val="B3AC623C"/>
    <w:numStyleLink w:val="Styl1"/>
  </w:abstractNum>
  <w:abstractNum w:abstractNumId="23"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4"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550070239">
    <w:abstractNumId w:val="12"/>
  </w:num>
  <w:num w:numId="2" w16cid:durableId="400061094">
    <w:abstractNumId w:val="13"/>
  </w:num>
  <w:num w:numId="3" w16cid:durableId="713311255">
    <w:abstractNumId w:val="12"/>
  </w:num>
  <w:num w:numId="4" w16cid:durableId="1462382235">
    <w:abstractNumId w:val="15"/>
  </w:num>
  <w:num w:numId="5" w16cid:durableId="1251280205">
    <w:abstractNumId w:val="6"/>
  </w:num>
  <w:num w:numId="6" w16cid:durableId="1000277978">
    <w:abstractNumId w:val="21"/>
  </w:num>
  <w:num w:numId="7" w16cid:durableId="1403987626">
    <w:abstractNumId w:val="17"/>
  </w:num>
  <w:num w:numId="8" w16cid:durableId="952633570">
    <w:abstractNumId w:val="14"/>
  </w:num>
  <w:num w:numId="9" w16cid:durableId="1375428006">
    <w:abstractNumId w:val="9"/>
  </w:num>
  <w:num w:numId="10" w16cid:durableId="1149252039">
    <w:abstractNumId w:val="19"/>
  </w:num>
  <w:num w:numId="11" w16cid:durableId="1727488046">
    <w:abstractNumId w:val="23"/>
  </w:num>
  <w:num w:numId="12" w16cid:durableId="410733601">
    <w:abstractNumId w:val="20"/>
  </w:num>
  <w:num w:numId="13" w16cid:durableId="925113750">
    <w:abstractNumId w:val="1"/>
  </w:num>
  <w:num w:numId="14" w16cid:durableId="2090616016">
    <w:abstractNumId w:val="10"/>
  </w:num>
  <w:num w:numId="15" w16cid:durableId="789857842">
    <w:abstractNumId w:val="2"/>
  </w:num>
  <w:num w:numId="16" w16cid:durableId="569192033">
    <w:abstractNumId w:val="25"/>
  </w:num>
  <w:num w:numId="17" w16cid:durableId="930813533">
    <w:abstractNumId w:val="4"/>
  </w:num>
  <w:num w:numId="18" w16cid:durableId="1827672668">
    <w:abstractNumId w:val="5"/>
  </w:num>
  <w:num w:numId="19" w16cid:durableId="668406623">
    <w:abstractNumId w:val="16"/>
  </w:num>
  <w:num w:numId="20" w16cid:durableId="967661371">
    <w:abstractNumId w:val="22"/>
  </w:num>
  <w:num w:numId="21" w16cid:durableId="725419341">
    <w:abstractNumId w:val="24"/>
  </w:num>
  <w:num w:numId="22" w16cid:durableId="902300340">
    <w:abstractNumId w:val="18"/>
  </w:num>
  <w:num w:numId="23" w16cid:durableId="1041176601">
    <w:abstractNumId w:val="8"/>
  </w:num>
  <w:num w:numId="24" w16cid:durableId="512837865">
    <w:abstractNumId w:val="0"/>
  </w:num>
  <w:num w:numId="25" w16cid:durableId="417755200">
    <w:abstractNumId w:val="3"/>
  </w:num>
  <w:num w:numId="26" w16cid:durableId="2106417982">
    <w:abstractNumId w:val="11"/>
  </w:num>
  <w:num w:numId="27" w16cid:durableId="249658318">
    <w:abstractNumId w:val="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2D25"/>
    <w:rsid w:val="00006994"/>
    <w:rsid w:val="000131E3"/>
    <w:rsid w:val="00017916"/>
    <w:rsid w:val="00024071"/>
    <w:rsid w:val="000321B4"/>
    <w:rsid w:val="00034756"/>
    <w:rsid w:val="00046F5E"/>
    <w:rsid w:val="00053588"/>
    <w:rsid w:val="00062A1C"/>
    <w:rsid w:val="00062AA1"/>
    <w:rsid w:val="000727BC"/>
    <w:rsid w:val="00076FE9"/>
    <w:rsid w:val="00084434"/>
    <w:rsid w:val="000845B6"/>
    <w:rsid w:val="000929BB"/>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50CA4"/>
    <w:rsid w:val="00172358"/>
    <w:rsid w:val="0017270B"/>
    <w:rsid w:val="00183692"/>
    <w:rsid w:val="00187B78"/>
    <w:rsid w:val="001A3E70"/>
    <w:rsid w:val="001A4079"/>
    <w:rsid w:val="001A698E"/>
    <w:rsid w:val="001E10FF"/>
    <w:rsid w:val="001F3A82"/>
    <w:rsid w:val="00201C38"/>
    <w:rsid w:val="0020227B"/>
    <w:rsid w:val="00210833"/>
    <w:rsid w:val="00224231"/>
    <w:rsid w:val="00224E97"/>
    <w:rsid w:val="0022762D"/>
    <w:rsid w:val="00232909"/>
    <w:rsid w:val="00246E97"/>
    <w:rsid w:val="00250DA2"/>
    <w:rsid w:val="00251046"/>
    <w:rsid w:val="00256CC2"/>
    <w:rsid w:val="00261DEA"/>
    <w:rsid w:val="00265030"/>
    <w:rsid w:val="00274AC3"/>
    <w:rsid w:val="00280F40"/>
    <w:rsid w:val="00282B38"/>
    <w:rsid w:val="002A5D85"/>
    <w:rsid w:val="002B01A2"/>
    <w:rsid w:val="002B394B"/>
    <w:rsid w:val="002B3A00"/>
    <w:rsid w:val="002B448F"/>
    <w:rsid w:val="002B54A2"/>
    <w:rsid w:val="002B6527"/>
    <w:rsid w:val="002B725B"/>
    <w:rsid w:val="002E6251"/>
    <w:rsid w:val="002F02A8"/>
    <w:rsid w:val="00303E17"/>
    <w:rsid w:val="00303FAC"/>
    <w:rsid w:val="003333EC"/>
    <w:rsid w:val="00336E73"/>
    <w:rsid w:val="00345C89"/>
    <w:rsid w:val="00347979"/>
    <w:rsid w:val="0036023E"/>
    <w:rsid w:val="00362663"/>
    <w:rsid w:val="003651F8"/>
    <w:rsid w:val="00373AE7"/>
    <w:rsid w:val="003762E6"/>
    <w:rsid w:val="00377A54"/>
    <w:rsid w:val="00385569"/>
    <w:rsid w:val="003928DE"/>
    <w:rsid w:val="00395BF9"/>
    <w:rsid w:val="003A3A61"/>
    <w:rsid w:val="003A4E21"/>
    <w:rsid w:val="003D3B82"/>
    <w:rsid w:val="003E1730"/>
    <w:rsid w:val="00405C2C"/>
    <w:rsid w:val="00413A48"/>
    <w:rsid w:val="004170E3"/>
    <w:rsid w:val="0042345A"/>
    <w:rsid w:val="004357CF"/>
    <w:rsid w:val="00435E80"/>
    <w:rsid w:val="00436477"/>
    <w:rsid w:val="00447736"/>
    <w:rsid w:val="00452942"/>
    <w:rsid w:val="004564BD"/>
    <w:rsid w:val="004625EF"/>
    <w:rsid w:val="00476084"/>
    <w:rsid w:val="00497849"/>
    <w:rsid w:val="004B1CDC"/>
    <w:rsid w:val="004C24CF"/>
    <w:rsid w:val="004C7C98"/>
    <w:rsid w:val="004D1A77"/>
    <w:rsid w:val="004F3C36"/>
    <w:rsid w:val="00513F1D"/>
    <w:rsid w:val="0051471D"/>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7648"/>
    <w:rsid w:val="00612665"/>
    <w:rsid w:val="00621297"/>
    <w:rsid w:val="00627F52"/>
    <w:rsid w:val="0064052C"/>
    <w:rsid w:val="00641A26"/>
    <w:rsid w:val="006520DA"/>
    <w:rsid w:val="0065464E"/>
    <w:rsid w:val="00661990"/>
    <w:rsid w:val="006830DD"/>
    <w:rsid w:val="00686335"/>
    <w:rsid w:val="00694010"/>
    <w:rsid w:val="006A593A"/>
    <w:rsid w:val="006A6119"/>
    <w:rsid w:val="006A7A78"/>
    <w:rsid w:val="006C3316"/>
    <w:rsid w:val="006E26F3"/>
    <w:rsid w:val="006F06E7"/>
    <w:rsid w:val="006F6BF8"/>
    <w:rsid w:val="007007A8"/>
    <w:rsid w:val="00711001"/>
    <w:rsid w:val="0071255D"/>
    <w:rsid w:val="00713421"/>
    <w:rsid w:val="00715881"/>
    <w:rsid w:val="007269E6"/>
    <w:rsid w:val="00747749"/>
    <w:rsid w:val="0075205F"/>
    <w:rsid w:val="00754057"/>
    <w:rsid w:val="007568F3"/>
    <w:rsid w:val="00763CCA"/>
    <w:rsid w:val="0076625E"/>
    <w:rsid w:val="00774000"/>
    <w:rsid w:val="00774DE2"/>
    <w:rsid w:val="00787E6B"/>
    <w:rsid w:val="007B1932"/>
    <w:rsid w:val="007B2DDE"/>
    <w:rsid w:val="007C2BEF"/>
    <w:rsid w:val="007D2F25"/>
    <w:rsid w:val="007D43BC"/>
    <w:rsid w:val="007D4D0F"/>
    <w:rsid w:val="007D4D2C"/>
    <w:rsid w:val="007D7933"/>
    <w:rsid w:val="00801289"/>
    <w:rsid w:val="008078E6"/>
    <w:rsid w:val="008140A2"/>
    <w:rsid w:val="00816909"/>
    <w:rsid w:val="00835011"/>
    <w:rsid w:val="00847934"/>
    <w:rsid w:val="00850EFD"/>
    <w:rsid w:val="00863DD4"/>
    <w:rsid w:val="008767BF"/>
    <w:rsid w:val="00880DBE"/>
    <w:rsid w:val="00884E64"/>
    <w:rsid w:val="0089285C"/>
    <w:rsid w:val="008A07A8"/>
    <w:rsid w:val="008A2D25"/>
    <w:rsid w:val="008A36B2"/>
    <w:rsid w:val="008B1633"/>
    <w:rsid w:val="008C16F3"/>
    <w:rsid w:val="008C73CC"/>
    <w:rsid w:val="008D1BF7"/>
    <w:rsid w:val="008E34D2"/>
    <w:rsid w:val="008F25AD"/>
    <w:rsid w:val="008F647E"/>
    <w:rsid w:val="008F7077"/>
    <w:rsid w:val="00901E1E"/>
    <w:rsid w:val="00902651"/>
    <w:rsid w:val="00904204"/>
    <w:rsid w:val="00913797"/>
    <w:rsid w:val="00913FDC"/>
    <w:rsid w:val="009443AE"/>
    <w:rsid w:val="00944BB2"/>
    <w:rsid w:val="0095079B"/>
    <w:rsid w:val="00954609"/>
    <w:rsid w:val="00963B92"/>
    <w:rsid w:val="00970DBB"/>
    <w:rsid w:val="009878E0"/>
    <w:rsid w:val="00990141"/>
    <w:rsid w:val="009A2778"/>
    <w:rsid w:val="009A2A0D"/>
    <w:rsid w:val="009D0A36"/>
    <w:rsid w:val="009E46A6"/>
    <w:rsid w:val="009E5E97"/>
    <w:rsid w:val="00A0352F"/>
    <w:rsid w:val="00A06281"/>
    <w:rsid w:val="00A245B7"/>
    <w:rsid w:val="00A46C46"/>
    <w:rsid w:val="00A6635E"/>
    <w:rsid w:val="00A6649E"/>
    <w:rsid w:val="00A72FAE"/>
    <w:rsid w:val="00A957B3"/>
    <w:rsid w:val="00AA7E2A"/>
    <w:rsid w:val="00AB3D24"/>
    <w:rsid w:val="00AB5144"/>
    <w:rsid w:val="00AC5573"/>
    <w:rsid w:val="00AD42CB"/>
    <w:rsid w:val="00AE49BD"/>
    <w:rsid w:val="00B1370E"/>
    <w:rsid w:val="00B2375A"/>
    <w:rsid w:val="00B514DA"/>
    <w:rsid w:val="00B542DD"/>
    <w:rsid w:val="00B724B7"/>
    <w:rsid w:val="00B9074C"/>
    <w:rsid w:val="00BC5167"/>
    <w:rsid w:val="00BD0091"/>
    <w:rsid w:val="00BD170B"/>
    <w:rsid w:val="00BD5A6F"/>
    <w:rsid w:val="00BD78BF"/>
    <w:rsid w:val="00BF1783"/>
    <w:rsid w:val="00BF4A21"/>
    <w:rsid w:val="00BF6695"/>
    <w:rsid w:val="00C006CA"/>
    <w:rsid w:val="00C12852"/>
    <w:rsid w:val="00C20949"/>
    <w:rsid w:val="00C25172"/>
    <w:rsid w:val="00C33C57"/>
    <w:rsid w:val="00C44EFD"/>
    <w:rsid w:val="00C53E8F"/>
    <w:rsid w:val="00C57314"/>
    <w:rsid w:val="00C63BFB"/>
    <w:rsid w:val="00C70447"/>
    <w:rsid w:val="00C73CCE"/>
    <w:rsid w:val="00C82C8F"/>
    <w:rsid w:val="00C85F31"/>
    <w:rsid w:val="00C9173A"/>
    <w:rsid w:val="00CA162F"/>
    <w:rsid w:val="00CB4F6E"/>
    <w:rsid w:val="00CB7651"/>
    <w:rsid w:val="00CC0018"/>
    <w:rsid w:val="00CC55A2"/>
    <w:rsid w:val="00CC5DBC"/>
    <w:rsid w:val="00CD2476"/>
    <w:rsid w:val="00CD544C"/>
    <w:rsid w:val="00CD65D1"/>
    <w:rsid w:val="00CE2483"/>
    <w:rsid w:val="00D0239B"/>
    <w:rsid w:val="00D029C9"/>
    <w:rsid w:val="00D1183A"/>
    <w:rsid w:val="00D21CEF"/>
    <w:rsid w:val="00D222A8"/>
    <w:rsid w:val="00D34699"/>
    <w:rsid w:val="00D34B40"/>
    <w:rsid w:val="00D34EB7"/>
    <w:rsid w:val="00D40750"/>
    <w:rsid w:val="00D44503"/>
    <w:rsid w:val="00D83C37"/>
    <w:rsid w:val="00DD7FCE"/>
    <w:rsid w:val="00DE6752"/>
    <w:rsid w:val="00DF0205"/>
    <w:rsid w:val="00DF6323"/>
    <w:rsid w:val="00E025C9"/>
    <w:rsid w:val="00E1174B"/>
    <w:rsid w:val="00E17DAB"/>
    <w:rsid w:val="00E25740"/>
    <w:rsid w:val="00E44107"/>
    <w:rsid w:val="00E513FC"/>
    <w:rsid w:val="00E56029"/>
    <w:rsid w:val="00E5628B"/>
    <w:rsid w:val="00E574B5"/>
    <w:rsid w:val="00E62F34"/>
    <w:rsid w:val="00E75321"/>
    <w:rsid w:val="00E83803"/>
    <w:rsid w:val="00E85F8E"/>
    <w:rsid w:val="00EA11BE"/>
    <w:rsid w:val="00EA5003"/>
    <w:rsid w:val="00EE6678"/>
    <w:rsid w:val="00EE70C5"/>
    <w:rsid w:val="00EF291C"/>
    <w:rsid w:val="00F05889"/>
    <w:rsid w:val="00F31CC2"/>
    <w:rsid w:val="00F525C2"/>
    <w:rsid w:val="00F600B6"/>
    <w:rsid w:val="00F7538B"/>
    <w:rsid w:val="00F77E0B"/>
    <w:rsid w:val="00FA7192"/>
    <w:rsid w:val="00FB6F23"/>
    <w:rsid w:val="00FC5B02"/>
    <w:rsid w:val="00FE5F24"/>
    <w:rsid w:val="00FF142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423D383"/>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ksusk.cz/zasady-ochrany-osobnich-udaju/"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borolic.tomas@ksusk.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40A9D42F-D463-4DBB-A611-051B52EAD0CF}">
  <ds:schemaRefs>
    <ds:schemaRef ds:uri="http://schemas.openxmlformats.org/officeDocument/2006/bibliography"/>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11</Pages>
  <Words>6032</Words>
  <Characters>36578</Characters>
  <Application>Microsoft Office Word</Application>
  <DocSecurity>0</DocSecurity>
  <Lines>304</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Malár František</cp:lastModifiedBy>
  <cp:revision>6</cp:revision>
  <cp:lastPrinted>2013-05-13T13:19:00Z</cp:lastPrinted>
  <dcterms:created xsi:type="dcterms:W3CDTF">2022-04-07T12:07:00Z</dcterms:created>
  <dcterms:modified xsi:type="dcterms:W3CDTF">2023-04-20T08:37:00Z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